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4F" w:rsidRPr="0035604F" w:rsidRDefault="0035604F" w:rsidP="00356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04F">
        <w:rPr>
          <w:rFonts w:ascii="Segoe UI" w:eastAsia="Times New Roman" w:hAnsi="Segoe UI" w:cs="Segoe UI"/>
          <w:color w:val="000000"/>
          <w:sz w:val="15"/>
          <w:szCs w:val="15"/>
        </w:rPr>
        <w:t>BUSINESS LAW</w:t>
      </w:r>
      <w:r w:rsidRPr="0035604F">
        <w:rPr>
          <w:rFonts w:ascii="Segoe UI" w:eastAsia="Times New Roman" w:hAnsi="Segoe UI" w:cs="Segoe UI"/>
          <w:color w:val="000000"/>
          <w:sz w:val="15"/>
        </w:rPr>
        <w:tab/>
      </w:r>
      <w:r w:rsidRPr="0035604F">
        <w:rPr>
          <w:rFonts w:ascii="Segoe UI" w:eastAsia="Times New Roman" w:hAnsi="Segoe UI" w:cs="Segoe UI"/>
          <w:color w:val="000000"/>
          <w:sz w:val="15"/>
        </w:rPr>
        <w:tab/>
      </w:r>
      <w:r w:rsidRPr="0035604F">
        <w:rPr>
          <w:rFonts w:ascii="Segoe UI" w:eastAsia="Times New Roman" w:hAnsi="Segoe UI" w:cs="Segoe UI"/>
          <w:color w:val="000000"/>
          <w:sz w:val="15"/>
        </w:rPr>
        <w:tab/>
      </w:r>
      <w:r w:rsidRPr="0035604F">
        <w:rPr>
          <w:rFonts w:ascii="Segoe UI" w:eastAsia="Times New Roman" w:hAnsi="Segoe UI" w:cs="Segoe UI"/>
          <w:color w:val="000000"/>
          <w:sz w:val="15"/>
        </w:rPr>
        <w:tab/>
      </w:r>
      <w:r w:rsidRPr="0035604F">
        <w:rPr>
          <w:rFonts w:ascii="Segoe UI" w:eastAsia="Times New Roman" w:hAnsi="Segoe UI" w:cs="Segoe UI"/>
          <w:color w:val="000000"/>
          <w:sz w:val="15"/>
        </w:rPr>
        <w:tab/>
      </w:r>
      <w:r w:rsidRPr="0035604F">
        <w:rPr>
          <w:rFonts w:ascii="Segoe UI" w:eastAsia="Times New Roman" w:hAnsi="Segoe UI" w:cs="Segoe UI"/>
          <w:color w:val="000000"/>
          <w:sz w:val="15"/>
        </w:rPr>
        <w:tab/>
      </w:r>
      <w:r w:rsidRPr="0035604F">
        <w:rPr>
          <w:rFonts w:ascii="Segoe UI" w:eastAsia="Times New Roman" w:hAnsi="Segoe UI" w:cs="Segoe UI"/>
          <w:color w:val="000000"/>
          <w:sz w:val="15"/>
        </w:rPr>
        <w:tab/>
      </w:r>
      <w:r w:rsidRPr="0035604F">
        <w:rPr>
          <w:rFonts w:ascii="Segoe UI" w:eastAsia="Times New Roman" w:hAnsi="Segoe UI" w:cs="Segoe UI"/>
          <w:color w:val="000000"/>
          <w:sz w:val="15"/>
        </w:rPr>
        <w:tab/>
      </w:r>
      <w:r w:rsidRPr="0035604F">
        <w:rPr>
          <w:rFonts w:ascii="Segoe UI" w:eastAsia="Times New Roman" w:hAnsi="Segoe UI" w:cs="Segoe UI"/>
          <w:color w:val="000000"/>
          <w:sz w:val="15"/>
        </w:rPr>
        <w:tab/>
      </w:r>
      <w:proofErr w:type="spellStart"/>
      <w:r w:rsidRPr="0035604F">
        <w:rPr>
          <w:rFonts w:ascii="Segoe UI" w:eastAsia="Times New Roman" w:hAnsi="Segoe UI" w:cs="Segoe UI"/>
          <w:color w:val="000000"/>
          <w:sz w:val="15"/>
          <w:szCs w:val="15"/>
        </w:rPr>
        <w:t>Denisse</w:t>
      </w:r>
      <w:proofErr w:type="spellEnd"/>
      <w:r w:rsidRPr="0035604F">
        <w:rPr>
          <w:rFonts w:ascii="Segoe UI" w:eastAsia="Times New Roman" w:hAnsi="Segoe UI" w:cs="Segoe UI"/>
          <w:color w:val="000000"/>
          <w:sz w:val="15"/>
          <w:szCs w:val="15"/>
        </w:rPr>
        <w:t xml:space="preserve"> Camacho-Sanchez</w:t>
      </w:r>
    </w:p>
    <w:p w:rsidR="0035604F" w:rsidRPr="0035604F" w:rsidRDefault="0035604F" w:rsidP="0035604F">
      <w:pPr>
        <w:spacing w:after="0" w:line="240" w:lineRule="auto"/>
        <w:rPr>
          <w:rFonts w:ascii="Segoe UI" w:eastAsia="Times New Roman" w:hAnsi="Segoe UI" w:cs="Segoe UI"/>
          <w:color w:val="000000"/>
          <w:sz w:val="15"/>
          <w:szCs w:val="15"/>
        </w:rPr>
      </w:pPr>
      <w:r w:rsidRPr="0035604F">
        <w:rPr>
          <w:rFonts w:ascii="Segoe UI" w:eastAsia="Times New Roman" w:hAnsi="Segoe UI" w:cs="Segoe UI"/>
          <w:color w:val="000000"/>
          <w:sz w:val="15"/>
          <w:szCs w:val="15"/>
        </w:rPr>
        <w:t>Chapter 13- Introduction to Contracts</w:t>
      </w:r>
      <w:r w:rsidRPr="0035604F">
        <w:rPr>
          <w:rFonts w:ascii="Segoe UI" w:eastAsia="Times New Roman" w:hAnsi="Segoe UI" w:cs="Segoe UI"/>
          <w:color w:val="000000"/>
          <w:sz w:val="15"/>
        </w:rPr>
        <w:tab/>
      </w:r>
      <w:r w:rsidRPr="0035604F">
        <w:rPr>
          <w:rFonts w:ascii="Segoe UI" w:eastAsia="Times New Roman" w:hAnsi="Segoe UI" w:cs="Segoe UI"/>
          <w:color w:val="000000"/>
          <w:sz w:val="15"/>
        </w:rPr>
        <w:tab/>
      </w:r>
      <w:r w:rsidRPr="0035604F">
        <w:rPr>
          <w:rFonts w:ascii="Segoe UI" w:eastAsia="Times New Roman" w:hAnsi="Segoe UI" w:cs="Segoe UI"/>
          <w:color w:val="000000"/>
          <w:sz w:val="15"/>
        </w:rPr>
        <w:tab/>
      </w:r>
      <w:r w:rsidRPr="0035604F">
        <w:rPr>
          <w:rFonts w:ascii="Segoe UI" w:eastAsia="Times New Roman" w:hAnsi="Segoe UI" w:cs="Segoe UI"/>
          <w:color w:val="000000"/>
          <w:sz w:val="15"/>
        </w:rPr>
        <w:tab/>
      </w:r>
      <w:r w:rsidR="00680BB4">
        <w:rPr>
          <w:rFonts w:ascii="Segoe UI" w:eastAsia="Times New Roman" w:hAnsi="Segoe UI" w:cs="Segoe UI"/>
          <w:color w:val="000000"/>
          <w:sz w:val="15"/>
        </w:rPr>
        <w:tab/>
      </w:r>
      <w:r w:rsidR="00680BB4">
        <w:rPr>
          <w:rFonts w:ascii="Segoe UI" w:eastAsia="Times New Roman" w:hAnsi="Segoe UI" w:cs="Segoe UI"/>
          <w:color w:val="000000"/>
          <w:sz w:val="15"/>
        </w:rPr>
        <w:tab/>
      </w:r>
      <w:r w:rsidR="00680BB4">
        <w:rPr>
          <w:rFonts w:ascii="Segoe UI" w:eastAsia="Times New Roman" w:hAnsi="Segoe UI" w:cs="Segoe UI"/>
          <w:color w:val="000000"/>
          <w:sz w:val="15"/>
        </w:rPr>
        <w:tab/>
      </w:r>
      <w:r w:rsidRPr="0035604F">
        <w:rPr>
          <w:rFonts w:ascii="Segoe UI" w:eastAsia="Times New Roman" w:hAnsi="Segoe UI" w:cs="Segoe UI"/>
          <w:color w:val="000000"/>
          <w:sz w:val="15"/>
          <w:szCs w:val="15"/>
        </w:rPr>
        <w:t>10/2/12</w:t>
      </w:r>
    </w:p>
    <w:p w:rsidR="0035604F" w:rsidRPr="0035604F" w:rsidRDefault="0035604F" w:rsidP="0035604F">
      <w:pPr>
        <w:spacing w:after="0" w:line="240" w:lineRule="auto"/>
        <w:rPr>
          <w:rFonts w:ascii="Segoe UI" w:eastAsia="Times New Roman" w:hAnsi="Segoe UI" w:cs="Segoe UI"/>
          <w:color w:val="000000"/>
          <w:sz w:val="15"/>
          <w:szCs w:val="15"/>
        </w:rPr>
      </w:pPr>
      <w:r w:rsidRPr="0035604F">
        <w:rPr>
          <w:rFonts w:ascii="Segoe UI" w:eastAsia="Times New Roman" w:hAnsi="Segoe UI" w:cs="Segoe UI"/>
          <w:b/>
          <w:bCs/>
          <w:i/>
          <w:iCs/>
          <w:color w:val="000000"/>
          <w:sz w:val="15"/>
          <w:szCs w:val="15"/>
          <w:u w:val="single"/>
        </w:rPr>
        <w:t>The Definition of a Contract</w:t>
      </w:r>
    </w:p>
    <w:p w:rsidR="0035604F" w:rsidRPr="0035604F" w:rsidRDefault="0035604F" w:rsidP="003560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15"/>
          <w:szCs w:val="15"/>
        </w:rPr>
      </w:pPr>
      <w:r w:rsidRPr="0035604F">
        <w:rPr>
          <w:rFonts w:ascii="Segoe UI" w:eastAsia="Times New Roman" w:hAnsi="Segoe UI" w:cs="Segoe UI"/>
          <w:b/>
          <w:bCs/>
          <w:color w:val="000000"/>
          <w:sz w:val="15"/>
          <w:szCs w:val="15"/>
        </w:rPr>
        <w:t>contract-</w:t>
      </w:r>
      <w:r w:rsidRPr="0035604F">
        <w:rPr>
          <w:rFonts w:ascii="Segoe UI" w:eastAsia="Times New Roman" w:hAnsi="Segoe UI" w:cs="Segoe UI"/>
          <w:color w:val="000000"/>
          <w:sz w:val="15"/>
          <w:szCs w:val="15"/>
        </w:rPr>
        <w:t> "a promise or set of promises for the breach of which the law gives a remedy or the performance of which the law in some way recognizes a duty"</w:t>
      </w:r>
    </w:p>
    <w:p w:rsidR="0035604F" w:rsidRPr="0035604F" w:rsidRDefault="0035604F" w:rsidP="003560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15"/>
          <w:szCs w:val="15"/>
        </w:rPr>
      </w:pPr>
      <w:r w:rsidRPr="0035604F">
        <w:rPr>
          <w:rFonts w:ascii="Segoe UI" w:eastAsia="Times New Roman" w:hAnsi="Segoe UI" w:cs="Segoe UI"/>
          <w:color w:val="000000"/>
          <w:sz w:val="15"/>
          <w:szCs w:val="15"/>
        </w:rPr>
        <w:t>A contract is also a set of legally enforceable promises</w:t>
      </w:r>
    </w:p>
    <w:p w:rsidR="0035604F" w:rsidRPr="0035604F" w:rsidRDefault="0035604F" w:rsidP="003560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15"/>
          <w:szCs w:val="15"/>
        </w:rPr>
      </w:pPr>
      <w:r w:rsidRPr="0035604F">
        <w:rPr>
          <w:rFonts w:ascii="Segoe UI" w:eastAsia="Times New Roman" w:hAnsi="Segoe UI" w:cs="Segoe UI"/>
          <w:color w:val="000000"/>
          <w:sz w:val="15"/>
          <w:szCs w:val="15"/>
        </w:rPr>
        <w:t>business relationships are often created through contracts</w:t>
      </w:r>
    </w:p>
    <w:p w:rsidR="0035604F" w:rsidRPr="0035604F" w:rsidRDefault="0035604F" w:rsidP="003560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15"/>
          <w:szCs w:val="15"/>
        </w:rPr>
      </w:pPr>
      <w:r w:rsidRPr="0035604F">
        <w:rPr>
          <w:rFonts w:ascii="Segoe UI" w:eastAsia="Times New Roman" w:hAnsi="Segoe UI" w:cs="Segoe UI"/>
          <w:color w:val="000000"/>
          <w:sz w:val="15"/>
          <w:szCs w:val="15"/>
        </w:rPr>
        <w:t>Usually, employer gives employee an employment contract that lists the terms and obligations a new employee must agree to before starting work</w:t>
      </w:r>
    </w:p>
    <w:p w:rsidR="0035604F" w:rsidRPr="0035604F" w:rsidRDefault="0035604F" w:rsidP="003560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15"/>
          <w:szCs w:val="15"/>
        </w:rPr>
      </w:pPr>
      <w:r w:rsidRPr="0035604F">
        <w:rPr>
          <w:rFonts w:ascii="Segoe UI" w:eastAsia="Times New Roman" w:hAnsi="Segoe UI" w:cs="Segoe UI"/>
          <w:color w:val="000000"/>
          <w:sz w:val="15"/>
          <w:szCs w:val="15"/>
        </w:rPr>
        <w:t>An example of an employment contract is a </w:t>
      </w:r>
      <w:r w:rsidRPr="0035604F">
        <w:rPr>
          <w:rFonts w:ascii="Segoe UI" w:eastAsia="Times New Roman" w:hAnsi="Segoe UI" w:cs="Segoe UI"/>
          <w:b/>
          <w:bCs/>
          <w:color w:val="000000"/>
          <w:sz w:val="15"/>
          <w:szCs w:val="15"/>
        </w:rPr>
        <w:t>covenant not to compete</w:t>
      </w:r>
    </w:p>
    <w:p w:rsidR="0035604F" w:rsidRPr="0035604F" w:rsidRDefault="0035604F" w:rsidP="003560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15"/>
          <w:szCs w:val="15"/>
        </w:rPr>
      </w:pPr>
      <w:r w:rsidRPr="0035604F">
        <w:rPr>
          <w:rFonts w:ascii="Segoe UI" w:eastAsia="Times New Roman" w:hAnsi="Segoe UI" w:cs="Segoe UI"/>
          <w:b/>
          <w:bCs/>
          <w:color w:val="000000"/>
          <w:sz w:val="15"/>
          <w:szCs w:val="15"/>
        </w:rPr>
        <w:t>covenant not to compete-</w:t>
      </w:r>
      <w:r w:rsidRPr="0035604F">
        <w:rPr>
          <w:rFonts w:ascii="Segoe UI" w:eastAsia="Times New Roman" w:hAnsi="Segoe UI" w:cs="Segoe UI"/>
          <w:color w:val="000000"/>
          <w:sz w:val="15"/>
        </w:rPr>
        <w:t> </w:t>
      </w:r>
      <w:r w:rsidRPr="0035604F">
        <w:rPr>
          <w:rFonts w:ascii="Segoe UI" w:eastAsia="Times New Roman" w:hAnsi="Segoe UI" w:cs="Segoe UI"/>
          <w:color w:val="000000"/>
          <w:sz w:val="15"/>
          <w:szCs w:val="15"/>
        </w:rPr>
        <w:t>restrict what an employee may do after leaving a company and they often dictate where, when, and with whom an employee may work</w:t>
      </w:r>
    </w:p>
    <w:p w:rsidR="0035604F" w:rsidRPr="0035604F" w:rsidRDefault="0035604F" w:rsidP="003560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15"/>
          <w:szCs w:val="15"/>
        </w:rPr>
      </w:pPr>
      <w:r w:rsidRPr="0035604F">
        <w:rPr>
          <w:rFonts w:ascii="Segoe UI" w:eastAsia="Times New Roman" w:hAnsi="Segoe UI" w:cs="Segoe UI"/>
          <w:b/>
          <w:bCs/>
          <w:color w:val="000000"/>
          <w:sz w:val="15"/>
          <w:szCs w:val="15"/>
        </w:rPr>
        <w:t>covenant not to compete</w:t>
      </w:r>
      <w:r w:rsidRPr="0035604F">
        <w:rPr>
          <w:rFonts w:ascii="Segoe UI" w:eastAsia="Times New Roman" w:hAnsi="Segoe UI" w:cs="Segoe UI"/>
          <w:color w:val="000000"/>
          <w:sz w:val="15"/>
          <w:szCs w:val="15"/>
        </w:rPr>
        <w:t> helps protect company's trade secrets, talent and proprietary information</w:t>
      </w:r>
    </w:p>
    <w:p w:rsidR="0035604F" w:rsidRPr="0035604F" w:rsidRDefault="0035604F" w:rsidP="003560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15"/>
          <w:szCs w:val="15"/>
        </w:rPr>
      </w:pPr>
      <w:r w:rsidRPr="0035604F">
        <w:rPr>
          <w:rFonts w:ascii="Segoe UI" w:eastAsia="Times New Roman" w:hAnsi="Segoe UI" w:cs="Segoe UI"/>
          <w:b/>
          <w:bCs/>
          <w:color w:val="000000"/>
          <w:sz w:val="15"/>
          <w:szCs w:val="15"/>
        </w:rPr>
        <w:t>non compete</w:t>
      </w:r>
      <w:r w:rsidRPr="0035604F">
        <w:rPr>
          <w:rFonts w:ascii="Segoe UI" w:eastAsia="Times New Roman" w:hAnsi="Segoe UI" w:cs="Segoe UI"/>
          <w:color w:val="000000"/>
          <w:sz w:val="15"/>
          <w:szCs w:val="15"/>
        </w:rPr>
        <w:t> contracts are common in industries such as technology sales, where possession of info or client lists can create competition between companies</w:t>
      </w:r>
    </w:p>
    <w:p w:rsidR="0035604F" w:rsidRPr="0035604F" w:rsidRDefault="0035604F" w:rsidP="0035604F">
      <w:pPr>
        <w:spacing w:after="0" w:line="240" w:lineRule="auto"/>
        <w:rPr>
          <w:rFonts w:ascii="Segoe UI" w:eastAsia="Times New Roman" w:hAnsi="Segoe UI" w:cs="Segoe UI"/>
          <w:color w:val="000000"/>
          <w:sz w:val="15"/>
          <w:szCs w:val="15"/>
        </w:rPr>
      </w:pPr>
      <w:r w:rsidRPr="0035604F">
        <w:rPr>
          <w:rFonts w:ascii="Segoe UI" w:eastAsia="Times New Roman" w:hAnsi="Segoe UI" w:cs="Segoe UI"/>
          <w:b/>
          <w:bCs/>
          <w:i/>
          <w:iCs/>
          <w:color w:val="000000"/>
          <w:sz w:val="15"/>
          <w:szCs w:val="15"/>
          <w:u w:val="single"/>
        </w:rPr>
        <w:t>Elements of a Contract</w:t>
      </w:r>
    </w:p>
    <w:p w:rsidR="0035604F" w:rsidRPr="0035604F" w:rsidRDefault="0035604F" w:rsidP="00356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15"/>
          <w:szCs w:val="15"/>
        </w:rPr>
      </w:pPr>
      <w:r w:rsidRPr="0035604F">
        <w:rPr>
          <w:rFonts w:ascii="Segoe UI" w:eastAsia="Times New Roman" w:hAnsi="Segoe UI" w:cs="Segoe UI"/>
          <w:color w:val="000000"/>
          <w:sz w:val="15"/>
          <w:szCs w:val="15"/>
        </w:rPr>
        <w:t>the four elements necessary for the creation of the contract are: the agreement, the consideration, contractual capacity, and a legal object</w:t>
      </w:r>
    </w:p>
    <w:p w:rsidR="0035604F" w:rsidRPr="0035604F" w:rsidRDefault="0035604F" w:rsidP="00356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15"/>
          <w:szCs w:val="15"/>
        </w:rPr>
      </w:pPr>
      <w:r w:rsidRPr="0035604F">
        <w:rPr>
          <w:rFonts w:ascii="Segoe UI" w:eastAsia="Times New Roman" w:hAnsi="Segoe UI" w:cs="Segoe UI"/>
          <w:color w:val="000000"/>
          <w:sz w:val="15"/>
          <w:szCs w:val="15"/>
        </w:rPr>
        <w:t>the</w:t>
      </w:r>
      <w:r w:rsidRPr="0035604F">
        <w:rPr>
          <w:rFonts w:ascii="Segoe UI" w:eastAsia="Times New Roman" w:hAnsi="Segoe UI" w:cs="Segoe UI"/>
          <w:color w:val="000000"/>
          <w:sz w:val="15"/>
        </w:rPr>
        <w:t> </w:t>
      </w:r>
      <w:r w:rsidRPr="0035604F">
        <w:rPr>
          <w:rFonts w:ascii="Segoe UI" w:eastAsia="Times New Roman" w:hAnsi="Segoe UI" w:cs="Segoe UI"/>
          <w:b/>
          <w:bCs/>
          <w:color w:val="000000"/>
          <w:sz w:val="15"/>
          <w:szCs w:val="15"/>
        </w:rPr>
        <w:t>agreement</w:t>
      </w:r>
      <w:r w:rsidRPr="0035604F">
        <w:rPr>
          <w:rFonts w:ascii="Segoe UI" w:eastAsia="Times New Roman" w:hAnsi="Segoe UI" w:cs="Segoe UI"/>
          <w:color w:val="000000"/>
          <w:sz w:val="15"/>
          <w:szCs w:val="15"/>
        </w:rPr>
        <w:t> consists of an</w:t>
      </w:r>
      <w:r w:rsidRPr="0035604F">
        <w:rPr>
          <w:rFonts w:ascii="Segoe UI" w:eastAsia="Times New Roman" w:hAnsi="Segoe UI" w:cs="Segoe UI"/>
          <w:color w:val="000000"/>
          <w:sz w:val="15"/>
        </w:rPr>
        <w:t> </w:t>
      </w:r>
      <w:r w:rsidRPr="0035604F">
        <w:rPr>
          <w:rFonts w:ascii="Segoe UI" w:eastAsia="Times New Roman" w:hAnsi="Segoe UI" w:cs="Segoe UI"/>
          <w:b/>
          <w:bCs/>
          <w:color w:val="000000"/>
          <w:sz w:val="15"/>
          <w:szCs w:val="15"/>
        </w:rPr>
        <w:t>offer</w:t>
      </w:r>
      <w:r w:rsidRPr="0035604F">
        <w:rPr>
          <w:rFonts w:ascii="Segoe UI" w:eastAsia="Times New Roman" w:hAnsi="Segoe UI" w:cs="Segoe UI"/>
          <w:color w:val="000000"/>
          <w:sz w:val="15"/>
          <w:szCs w:val="15"/>
        </w:rPr>
        <w:t> by one party, called the</w:t>
      </w:r>
      <w:r w:rsidRPr="0035604F">
        <w:rPr>
          <w:rFonts w:ascii="Segoe UI" w:eastAsia="Times New Roman" w:hAnsi="Segoe UI" w:cs="Segoe UI"/>
          <w:color w:val="000000"/>
          <w:sz w:val="15"/>
        </w:rPr>
        <w:t> </w:t>
      </w:r>
      <w:proofErr w:type="spellStart"/>
      <w:r w:rsidRPr="0035604F">
        <w:rPr>
          <w:rFonts w:ascii="Segoe UI" w:eastAsia="Times New Roman" w:hAnsi="Segoe UI" w:cs="Segoe UI"/>
          <w:i/>
          <w:iCs/>
          <w:color w:val="000000"/>
          <w:sz w:val="15"/>
          <w:szCs w:val="15"/>
        </w:rPr>
        <w:t>offeror</w:t>
      </w:r>
      <w:proofErr w:type="spellEnd"/>
      <w:r w:rsidRPr="0035604F">
        <w:rPr>
          <w:rFonts w:ascii="Segoe UI" w:eastAsia="Times New Roman" w:hAnsi="Segoe UI" w:cs="Segoe UI"/>
          <w:i/>
          <w:iCs/>
          <w:color w:val="000000"/>
          <w:sz w:val="15"/>
          <w:szCs w:val="15"/>
        </w:rPr>
        <w:t>,</w:t>
      </w:r>
      <w:r w:rsidRPr="0035604F">
        <w:rPr>
          <w:rFonts w:ascii="Segoe UI" w:eastAsia="Times New Roman" w:hAnsi="Segoe UI" w:cs="Segoe UI"/>
          <w:i/>
          <w:iCs/>
          <w:color w:val="000000"/>
          <w:sz w:val="15"/>
        </w:rPr>
        <w:t> </w:t>
      </w:r>
      <w:r w:rsidRPr="0035604F">
        <w:rPr>
          <w:rFonts w:ascii="Segoe UI" w:eastAsia="Times New Roman" w:hAnsi="Segoe UI" w:cs="Segoe UI"/>
          <w:color w:val="000000"/>
          <w:sz w:val="15"/>
          <w:szCs w:val="15"/>
        </w:rPr>
        <w:t>to enter into a contract and an</w:t>
      </w:r>
      <w:r w:rsidRPr="0035604F">
        <w:rPr>
          <w:rFonts w:ascii="Segoe UI" w:eastAsia="Times New Roman" w:hAnsi="Segoe UI" w:cs="Segoe UI"/>
          <w:color w:val="000000"/>
          <w:sz w:val="15"/>
        </w:rPr>
        <w:t> </w:t>
      </w:r>
      <w:r w:rsidRPr="0035604F">
        <w:rPr>
          <w:rFonts w:ascii="Segoe UI" w:eastAsia="Times New Roman" w:hAnsi="Segoe UI" w:cs="Segoe UI"/>
          <w:b/>
          <w:bCs/>
          <w:color w:val="000000"/>
          <w:sz w:val="15"/>
          <w:szCs w:val="15"/>
        </w:rPr>
        <w:t>acceptance</w:t>
      </w:r>
      <w:r w:rsidRPr="0035604F">
        <w:rPr>
          <w:rFonts w:ascii="Segoe UI" w:eastAsia="Times New Roman" w:hAnsi="Segoe UI" w:cs="Segoe UI"/>
          <w:b/>
          <w:bCs/>
          <w:color w:val="000000"/>
          <w:sz w:val="15"/>
        </w:rPr>
        <w:t> </w:t>
      </w:r>
      <w:r w:rsidRPr="0035604F">
        <w:rPr>
          <w:rFonts w:ascii="Segoe UI" w:eastAsia="Times New Roman" w:hAnsi="Segoe UI" w:cs="Segoe UI"/>
          <w:color w:val="000000"/>
          <w:sz w:val="15"/>
          <w:szCs w:val="15"/>
        </w:rPr>
        <w:t>of the terms of the offer by the other party, called the</w:t>
      </w:r>
      <w:r w:rsidRPr="0035604F">
        <w:rPr>
          <w:rFonts w:ascii="Segoe UI" w:eastAsia="Times New Roman" w:hAnsi="Segoe UI" w:cs="Segoe UI"/>
          <w:color w:val="000000"/>
          <w:sz w:val="15"/>
        </w:rPr>
        <w:t> </w:t>
      </w:r>
      <w:proofErr w:type="spellStart"/>
      <w:r w:rsidRPr="0035604F">
        <w:rPr>
          <w:rFonts w:ascii="Segoe UI" w:eastAsia="Times New Roman" w:hAnsi="Segoe UI" w:cs="Segoe UI"/>
          <w:i/>
          <w:iCs/>
          <w:color w:val="000000"/>
          <w:sz w:val="15"/>
          <w:szCs w:val="15"/>
        </w:rPr>
        <w:t>offeree</w:t>
      </w:r>
      <w:proofErr w:type="spellEnd"/>
    </w:p>
    <w:p w:rsidR="0035604F" w:rsidRPr="0035604F" w:rsidRDefault="0035604F" w:rsidP="00356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15"/>
          <w:szCs w:val="15"/>
        </w:rPr>
      </w:pPr>
      <w:r w:rsidRPr="0035604F">
        <w:rPr>
          <w:rFonts w:ascii="Segoe UI" w:eastAsia="Times New Roman" w:hAnsi="Segoe UI" w:cs="Segoe UI"/>
          <w:b/>
          <w:bCs/>
          <w:color w:val="000000"/>
          <w:sz w:val="15"/>
          <w:szCs w:val="15"/>
        </w:rPr>
        <w:t>consideration-</w:t>
      </w:r>
      <w:r w:rsidRPr="0035604F">
        <w:rPr>
          <w:rFonts w:ascii="Segoe UI" w:eastAsia="Times New Roman" w:hAnsi="Segoe UI" w:cs="Segoe UI"/>
          <w:color w:val="000000"/>
          <w:sz w:val="15"/>
          <w:szCs w:val="15"/>
        </w:rPr>
        <w:t> bargained-for exchange or what each part gets in exchange for his/her promise under the contract</w:t>
      </w:r>
    </w:p>
    <w:p w:rsidR="0035604F" w:rsidRPr="0035604F" w:rsidRDefault="0035604F" w:rsidP="00356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15"/>
          <w:szCs w:val="15"/>
        </w:rPr>
      </w:pPr>
      <w:r w:rsidRPr="0035604F">
        <w:rPr>
          <w:rFonts w:ascii="Segoe UI" w:eastAsia="Times New Roman" w:hAnsi="Segoe UI" w:cs="Segoe UI"/>
          <w:b/>
          <w:bCs/>
          <w:color w:val="000000"/>
          <w:sz w:val="15"/>
          <w:szCs w:val="15"/>
        </w:rPr>
        <w:t>contractual capacity-</w:t>
      </w:r>
      <w:r w:rsidRPr="0035604F">
        <w:rPr>
          <w:rFonts w:ascii="Segoe UI" w:eastAsia="Times New Roman" w:hAnsi="Segoe UI" w:cs="Segoe UI"/>
          <w:color w:val="000000"/>
          <w:sz w:val="15"/>
          <w:szCs w:val="15"/>
        </w:rPr>
        <w:t> legal ability to enter into a binding agreement</w:t>
      </w:r>
    </w:p>
    <w:p w:rsidR="0035604F" w:rsidRPr="0035604F" w:rsidRDefault="0035604F" w:rsidP="00356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15"/>
          <w:szCs w:val="15"/>
        </w:rPr>
      </w:pPr>
      <w:r w:rsidRPr="0035604F">
        <w:rPr>
          <w:rFonts w:ascii="Segoe UI" w:eastAsia="Times New Roman" w:hAnsi="Segoe UI" w:cs="Segoe UI"/>
          <w:color w:val="000000"/>
          <w:sz w:val="15"/>
          <w:szCs w:val="15"/>
        </w:rPr>
        <w:t>most adults over the age of majority have</w:t>
      </w:r>
      <w:r w:rsidRPr="0035604F">
        <w:rPr>
          <w:rFonts w:ascii="Segoe UI" w:eastAsia="Times New Roman" w:hAnsi="Segoe UI" w:cs="Segoe UI"/>
          <w:color w:val="000000"/>
          <w:sz w:val="15"/>
        </w:rPr>
        <w:t> </w:t>
      </w:r>
      <w:r w:rsidRPr="0035604F">
        <w:rPr>
          <w:rFonts w:ascii="Segoe UI" w:eastAsia="Times New Roman" w:hAnsi="Segoe UI" w:cs="Segoe UI"/>
          <w:b/>
          <w:bCs/>
          <w:color w:val="000000"/>
          <w:sz w:val="15"/>
          <w:szCs w:val="15"/>
        </w:rPr>
        <w:t>capacity</w:t>
      </w:r>
    </w:p>
    <w:p w:rsidR="0035604F" w:rsidRPr="0035604F" w:rsidRDefault="0035604F" w:rsidP="00356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15"/>
          <w:szCs w:val="15"/>
        </w:rPr>
      </w:pPr>
      <w:r w:rsidRPr="0035604F">
        <w:rPr>
          <w:rFonts w:ascii="Segoe UI" w:eastAsia="Times New Roman" w:hAnsi="Segoe UI" w:cs="Segoe UI"/>
          <w:color w:val="000000"/>
          <w:sz w:val="15"/>
          <w:szCs w:val="15"/>
        </w:rPr>
        <w:t>those under the age of majority, people suffering from mental illness, and intoxicated persons do not</w:t>
      </w:r>
    </w:p>
    <w:p w:rsidR="0035604F" w:rsidRPr="00FB6081" w:rsidRDefault="00FB6081" w:rsidP="00FB6081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15"/>
          <w:szCs w:val="15"/>
        </w:rPr>
      </w:pPr>
      <w:r w:rsidRPr="00FB6081">
        <w:rPr>
          <w:rFonts w:ascii="Segoe UI" w:eastAsia="Times New Roman" w:hAnsi="Segoe UI" w:cs="Segoe UI"/>
          <w:color w:val="000000"/>
          <w:sz w:val="15"/>
          <w:szCs w:val="15"/>
        </w:rPr>
        <w:t xml:space="preserve"> </w:t>
      </w:r>
      <w:r w:rsidR="0035604F" w:rsidRPr="00FB6081">
        <w:rPr>
          <w:rFonts w:ascii="Segoe UI" w:eastAsia="Times New Roman" w:hAnsi="Segoe UI" w:cs="Segoe UI"/>
          <w:color w:val="000000"/>
          <w:sz w:val="15"/>
          <w:szCs w:val="15"/>
        </w:rPr>
        <w:t>LEGAL PRINCIPLE:</w:t>
      </w:r>
      <w:r w:rsidR="0035604F" w:rsidRPr="00FB6081">
        <w:rPr>
          <w:rFonts w:ascii="Segoe UI" w:eastAsia="Times New Roman" w:hAnsi="Segoe UI" w:cs="Segoe UI"/>
          <w:color w:val="000000"/>
          <w:sz w:val="15"/>
        </w:rPr>
        <w:t> </w:t>
      </w:r>
      <w:r w:rsidR="0035604F" w:rsidRPr="00FB6081">
        <w:rPr>
          <w:rFonts w:ascii="Segoe UI" w:eastAsia="Times New Roman" w:hAnsi="Segoe UI" w:cs="Segoe UI"/>
          <w:b/>
          <w:bCs/>
          <w:color w:val="000000"/>
          <w:sz w:val="15"/>
          <w:szCs w:val="15"/>
        </w:rPr>
        <w:t>A legally binding contract requires four elements: agreement, consideration, capacity, and legal object</w:t>
      </w:r>
    </w:p>
    <w:p w:rsidR="0035604F" w:rsidRPr="0035604F" w:rsidRDefault="0035604F" w:rsidP="0035604F">
      <w:pPr>
        <w:spacing w:after="0" w:line="240" w:lineRule="auto"/>
        <w:rPr>
          <w:rFonts w:ascii="Segoe UI" w:eastAsia="Times New Roman" w:hAnsi="Segoe UI" w:cs="Segoe UI"/>
          <w:color w:val="000000"/>
          <w:sz w:val="15"/>
          <w:szCs w:val="15"/>
        </w:rPr>
      </w:pPr>
      <w:r w:rsidRPr="0035604F">
        <w:rPr>
          <w:rFonts w:ascii="Segoe UI" w:eastAsia="Times New Roman" w:hAnsi="Segoe UI" w:cs="Segoe UI"/>
          <w:b/>
          <w:bCs/>
          <w:i/>
          <w:iCs/>
          <w:color w:val="000000"/>
          <w:sz w:val="15"/>
          <w:szCs w:val="15"/>
          <w:u w:val="single"/>
        </w:rPr>
        <w:t>Defenses to the Enforcement of a Contract</w:t>
      </w:r>
    </w:p>
    <w:p w:rsidR="0035604F" w:rsidRPr="0035604F" w:rsidRDefault="0035604F" w:rsidP="003560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15"/>
          <w:szCs w:val="15"/>
        </w:rPr>
      </w:pPr>
      <w:r w:rsidRPr="0035604F">
        <w:rPr>
          <w:rFonts w:ascii="Segoe UI" w:eastAsia="Times New Roman" w:hAnsi="Segoe UI" w:cs="Segoe UI"/>
          <w:b/>
          <w:bCs/>
          <w:color w:val="000000"/>
          <w:sz w:val="15"/>
          <w:szCs w:val="15"/>
        </w:rPr>
        <w:t>lack of genuine assent-</w:t>
      </w:r>
      <w:r w:rsidRPr="0035604F">
        <w:rPr>
          <w:rFonts w:ascii="Segoe UI" w:eastAsia="Times New Roman" w:hAnsi="Segoe UI" w:cs="Segoe UI"/>
          <w:color w:val="000000"/>
          <w:sz w:val="15"/>
          <w:szCs w:val="15"/>
        </w:rPr>
        <w:t> when the</w:t>
      </w:r>
      <w:r w:rsidRPr="0035604F">
        <w:rPr>
          <w:rFonts w:ascii="Segoe UI" w:eastAsia="Times New Roman" w:hAnsi="Segoe UI" w:cs="Segoe UI"/>
          <w:color w:val="000000"/>
          <w:sz w:val="15"/>
        </w:rPr>
        <w:t> </w:t>
      </w:r>
      <w:proofErr w:type="spellStart"/>
      <w:r w:rsidRPr="0035604F">
        <w:rPr>
          <w:rFonts w:ascii="Segoe UI" w:eastAsia="Times New Roman" w:hAnsi="Segoe UI" w:cs="Segoe UI"/>
          <w:i/>
          <w:iCs/>
          <w:color w:val="000000"/>
          <w:sz w:val="15"/>
          <w:szCs w:val="15"/>
        </w:rPr>
        <w:t>offeror</w:t>
      </w:r>
      <w:proofErr w:type="spellEnd"/>
      <w:r w:rsidRPr="0035604F">
        <w:rPr>
          <w:rFonts w:ascii="Segoe UI" w:eastAsia="Times New Roman" w:hAnsi="Segoe UI" w:cs="Segoe UI"/>
          <w:color w:val="000000"/>
          <w:sz w:val="15"/>
          <w:szCs w:val="15"/>
        </w:rPr>
        <w:t> secures acceptance of the agreement through improper means such as fraud, duress, undue influence, or misrepresentation</w:t>
      </w:r>
    </w:p>
    <w:p w:rsidR="0035604F" w:rsidRPr="0035604F" w:rsidRDefault="0035604F" w:rsidP="003560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15"/>
          <w:szCs w:val="15"/>
        </w:rPr>
      </w:pPr>
      <w:proofErr w:type="spellStart"/>
      <w:r w:rsidRPr="0035604F">
        <w:rPr>
          <w:rFonts w:ascii="Segoe UI" w:eastAsia="Times New Roman" w:hAnsi="Segoe UI" w:cs="Segoe UI"/>
          <w:i/>
          <w:iCs/>
          <w:color w:val="000000"/>
          <w:sz w:val="15"/>
          <w:szCs w:val="15"/>
        </w:rPr>
        <w:t>offeree</w:t>
      </w:r>
      <w:proofErr w:type="spellEnd"/>
      <w:r w:rsidRPr="0035604F">
        <w:rPr>
          <w:rFonts w:ascii="Segoe UI" w:eastAsia="Times New Roman" w:hAnsi="Segoe UI" w:cs="Segoe UI"/>
          <w:color w:val="000000"/>
          <w:sz w:val="15"/>
          <w:szCs w:val="15"/>
        </w:rPr>
        <w:t> may be able to raise that lack of genuine assent as a defense to enforcement the agreement</w:t>
      </w:r>
    </w:p>
    <w:p w:rsidR="0035604F" w:rsidRPr="0035604F" w:rsidRDefault="0035604F" w:rsidP="003560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15"/>
          <w:szCs w:val="15"/>
        </w:rPr>
      </w:pPr>
      <w:r w:rsidRPr="0035604F">
        <w:rPr>
          <w:rFonts w:ascii="Segoe UI" w:eastAsia="Times New Roman" w:hAnsi="Segoe UI" w:cs="Segoe UI"/>
          <w:b/>
          <w:bCs/>
          <w:color w:val="000000"/>
          <w:sz w:val="15"/>
          <w:szCs w:val="15"/>
        </w:rPr>
        <w:t>lack proper form</w:t>
      </w:r>
      <w:r w:rsidRPr="0035604F">
        <w:rPr>
          <w:rFonts w:ascii="Segoe UI" w:eastAsia="Times New Roman" w:hAnsi="Segoe UI" w:cs="Segoe UI"/>
          <w:color w:val="000000"/>
          <w:sz w:val="15"/>
          <w:szCs w:val="15"/>
        </w:rPr>
        <w:t>- lack of writing; does not have a writing meeting criteria that confirms the existence of the contract must exist</w:t>
      </w:r>
    </w:p>
    <w:p w:rsidR="0035604F" w:rsidRPr="001B755B" w:rsidRDefault="0035604F" w:rsidP="00FB6081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6081">
        <w:rPr>
          <w:rFonts w:ascii="Segoe UI" w:eastAsia="Times New Roman" w:hAnsi="Segoe UI" w:cs="Segoe UI"/>
          <w:color w:val="000000"/>
          <w:sz w:val="15"/>
          <w:szCs w:val="15"/>
        </w:rPr>
        <w:t>LEGAL PRINCIPLE:</w:t>
      </w:r>
      <w:r w:rsidRPr="00FB6081">
        <w:rPr>
          <w:rFonts w:ascii="Segoe UI" w:eastAsia="Times New Roman" w:hAnsi="Segoe UI" w:cs="Segoe UI"/>
          <w:color w:val="000000"/>
          <w:sz w:val="15"/>
        </w:rPr>
        <w:t> </w:t>
      </w:r>
      <w:r w:rsidRPr="00FB6081">
        <w:rPr>
          <w:rFonts w:ascii="Segoe UI" w:eastAsia="Times New Roman" w:hAnsi="Segoe UI" w:cs="Segoe UI"/>
          <w:b/>
          <w:bCs/>
          <w:color w:val="000000"/>
          <w:sz w:val="15"/>
          <w:szCs w:val="15"/>
        </w:rPr>
        <w:t>Two defenses to the enforcement of a contract are lack of genuine assent and lack of proper form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B755B" w:rsidTr="001B755B">
        <w:tc>
          <w:tcPr>
            <w:tcW w:w="9576" w:type="dxa"/>
          </w:tcPr>
          <w:p w:rsidR="001B755B" w:rsidRDefault="001B755B" w:rsidP="001B75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Requirements of an Enforceable Contract</w:t>
            </w:r>
          </w:p>
        </w:tc>
      </w:tr>
      <w:tr w:rsidR="001B755B" w:rsidTr="001B755B">
        <w:tc>
          <w:tcPr>
            <w:tcW w:w="9576" w:type="dxa"/>
          </w:tcPr>
          <w:p w:rsidR="001B755B" w:rsidRPr="001B755B" w:rsidRDefault="001B755B" w:rsidP="001B755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Must have the 4 essential elements: acceptance, consideration, contractual capacity, and legal object</w:t>
            </w:r>
          </w:p>
        </w:tc>
      </w:tr>
      <w:tr w:rsidR="001B755B" w:rsidTr="001B755B">
        <w:tc>
          <w:tcPr>
            <w:tcW w:w="9576" w:type="dxa"/>
          </w:tcPr>
          <w:p w:rsidR="001B755B" w:rsidRPr="001B755B" w:rsidRDefault="001B755B" w:rsidP="001B755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Must have genuine assent; each party must have freely entered contract through proper means</w:t>
            </w:r>
          </w:p>
        </w:tc>
      </w:tr>
      <w:tr w:rsidR="001B755B" w:rsidTr="001B755B">
        <w:tc>
          <w:tcPr>
            <w:tcW w:w="9576" w:type="dxa"/>
          </w:tcPr>
          <w:p w:rsidR="001B755B" w:rsidRPr="001B755B" w:rsidRDefault="001B755B" w:rsidP="001B755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Must have proper form; some contracts that lack a writing are not enforceable</w:t>
            </w:r>
          </w:p>
        </w:tc>
      </w:tr>
    </w:tbl>
    <w:p w:rsidR="001B755B" w:rsidRPr="001B755B" w:rsidRDefault="001B755B" w:rsidP="001B7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5604F" w:rsidRPr="0035604F" w:rsidRDefault="0035604F" w:rsidP="003560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5604F">
        <w:rPr>
          <w:rFonts w:ascii="Segoe UI" w:eastAsia="Times New Roman" w:hAnsi="Segoe UI" w:cs="Segoe UI"/>
          <w:b/>
          <w:bCs/>
          <w:i/>
          <w:iCs/>
          <w:color w:val="000000"/>
          <w:sz w:val="15"/>
          <w:szCs w:val="15"/>
          <w:u w:val="single"/>
        </w:rPr>
        <w:lastRenderedPageBreak/>
        <w:t>The Objective Theory of Contracts</w:t>
      </w:r>
    </w:p>
    <w:p w:rsidR="0035604F" w:rsidRPr="00FB6081" w:rsidRDefault="0035604F" w:rsidP="003560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5604F">
        <w:rPr>
          <w:rFonts w:ascii="Segoe UI" w:eastAsia="Times New Roman" w:hAnsi="Segoe UI" w:cs="Segoe UI"/>
          <w:b/>
          <w:bCs/>
          <w:color w:val="000000"/>
          <w:sz w:val="15"/>
          <w:szCs w:val="15"/>
        </w:rPr>
        <w:t>objective theory of contracts</w:t>
      </w:r>
      <w:r w:rsidRPr="0035604F">
        <w:rPr>
          <w:rFonts w:ascii="Segoe UI" w:eastAsia="Times New Roman" w:hAnsi="Segoe UI" w:cs="Segoe UI"/>
          <w:color w:val="000000"/>
          <w:sz w:val="15"/>
          <w:szCs w:val="15"/>
        </w:rPr>
        <w:t xml:space="preserve">- we base the existence of a contract on the parties' outward </w:t>
      </w:r>
      <w:r w:rsidR="00680BB4" w:rsidRPr="0035604F">
        <w:rPr>
          <w:rFonts w:ascii="Segoe UI" w:eastAsia="Times New Roman" w:hAnsi="Segoe UI" w:cs="Segoe UI"/>
          <w:color w:val="000000"/>
          <w:sz w:val="15"/>
          <w:szCs w:val="15"/>
        </w:rPr>
        <w:t>manifestations</w:t>
      </w:r>
      <w:r w:rsidRPr="0035604F">
        <w:rPr>
          <w:rFonts w:ascii="Segoe UI" w:eastAsia="Times New Roman" w:hAnsi="Segoe UI" w:cs="Segoe UI"/>
          <w:color w:val="000000"/>
          <w:sz w:val="15"/>
          <w:szCs w:val="15"/>
        </w:rPr>
        <w:t xml:space="preserve"> of intent and we base its interpretation on how a </w:t>
      </w:r>
      <w:r w:rsidR="00680BB4" w:rsidRPr="0035604F">
        <w:rPr>
          <w:rFonts w:ascii="Segoe UI" w:eastAsia="Times New Roman" w:hAnsi="Segoe UI" w:cs="Segoe UI"/>
          <w:color w:val="000000"/>
          <w:sz w:val="15"/>
          <w:szCs w:val="15"/>
        </w:rPr>
        <w:t>reasonable</w:t>
      </w:r>
      <w:r w:rsidRPr="0035604F">
        <w:rPr>
          <w:rFonts w:ascii="Segoe UI" w:eastAsia="Times New Roman" w:hAnsi="Segoe UI" w:cs="Segoe UI"/>
          <w:color w:val="000000"/>
          <w:sz w:val="15"/>
          <w:szCs w:val="15"/>
        </w:rPr>
        <w:t xml:space="preserve"> </w:t>
      </w:r>
      <w:r w:rsidR="00680BB4" w:rsidRPr="0035604F">
        <w:rPr>
          <w:rFonts w:ascii="Segoe UI" w:eastAsia="Times New Roman" w:hAnsi="Segoe UI" w:cs="Segoe UI"/>
          <w:color w:val="000000"/>
          <w:sz w:val="15"/>
          <w:szCs w:val="15"/>
        </w:rPr>
        <w:t>person</w:t>
      </w:r>
      <w:r w:rsidRPr="0035604F">
        <w:rPr>
          <w:rFonts w:ascii="Segoe UI" w:eastAsia="Times New Roman" w:hAnsi="Segoe UI" w:cs="Segoe UI"/>
          <w:color w:val="000000"/>
          <w:sz w:val="15"/>
          <w:szCs w:val="15"/>
        </w:rPr>
        <w:t xml:space="preserve"> would interpret it</w:t>
      </w:r>
    </w:p>
    <w:p w:rsidR="00FB6081" w:rsidRPr="00FB6081" w:rsidRDefault="00FB6081" w:rsidP="003560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Segoe UI" w:eastAsia="Times New Roman" w:hAnsi="Segoe UI" w:cs="Segoe UI"/>
          <w:bCs/>
          <w:color w:val="000000"/>
          <w:sz w:val="15"/>
          <w:szCs w:val="15"/>
        </w:rPr>
        <w:t>what matters is that the contract meets its promises</w:t>
      </w:r>
    </w:p>
    <w:p w:rsidR="00FB6081" w:rsidRPr="00FB6081" w:rsidRDefault="00FB6081" w:rsidP="003560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Segoe UI" w:eastAsia="Times New Roman" w:hAnsi="Segoe UI" w:cs="Segoe UI"/>
          <w:bCs/>
          <w:color w:val="000000"/>
          <w:sz w:val="15"/>
          <w:szCs w:val="15"/>
        </w:rPr>
        <w:t>if contract is misread or does not complete its promises, contract is void</w:t>
      </w:r>
    </w:p>
    <w:p w:rsidR="00FB6081" w:rsidRPr="00FB6081" w:rsidRDefault="00FB6081" w:rsidP="00FB6081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LEGAL PRINCIPLE: </w:t>
      </w: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>In determining whether parties intended to enter into a contract, the courts look at their objective words and behavior and do not try to figure out what they might have been secretly intending.</w:t>
      </w:r>
    </w:p>
    <w:p w:rsidR="005B2839" w:rsidRDefault="008817B8">
      <w:pPr>
        <w:rPr>
          <w:rFonts w:ascii="Segoe UI" w:hAnsi="Segoe UI" w:cs="Segoe UI"/>
          <w:b/>
          <w:i/>
          <w:sz w:val="15"/>
          <w:szCs w:val="15"/>
          <w:u w:val="single"/>
        </w:rPr>
      </w:pPr>
      <w:r w:rsidRPr="008817B8">
        <w:rPr>
          <w:rFonts w:ascii="Segoe UI" w:hAnsi="Segoe UI" w:cs="Segoe UI"/>
          <w:b/>
          <w:i/>
          <w:sz w:val="15"/>
          <w:szCs w:val="15"/>
          <w:u w:val="single"/>
        </w:rPr>
        <w:t>Sources of Contract Law</w:t>
      </w:r>
    </w:p>
    <w:p w:rsidR="008817B8" w:rsidRDefault="008817B8" w:rsidP="008817B8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>Important sources of contract law are case law and the Uniform Commercial code (UCC)</w:t>
      </w:r>
    </w:p>
    <w:p w:rsidR="008817B8" w:rsidRDefault="008817B8" w:rsidP="008817B8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>Third source of law, Convention on Contracts for International Sales of Goods (CISG)</w:t>
      </w:r>
    </w:p>
    <w:p w:rsidR="008817B8" w:rsidRDefault="008817B8" w:rsidP="008817B8">
      <w:pPr>
        <w:rPr>
          <w:rFonts w:ascii="Segoe UI" w:hAnsi="Segoe UI" w:cs="Segoe UI"/>
          <w:b/>
          <w:i/>
          <w:sz w:val="15"/>
          <w:szCs w:val="15"/>
          <w:u w:val="single"/>
        </w:rPr>
      </w:pPr>
      <w:r>
        <w:rPr>
          <w:rFonts w:ascii="Segoe UI" w:hAnsi="Segoe UI" w:cs="Segoe UI"/>
          <w:b/>
          <w:i/>
          <w:sz w:val="15"/>
          <w:szCs w:val="15"/>
          <w:u w:val="single"/>
        </w:rPr>
        <w:t>Common Law</w:t>
      </w:r>
    </w:p>
    <w:p w:rsidR="008817B8" w:rsidRDefault="008817B8" w:rsidP="008817B8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>Law of contracts actually originated in judicial decisions in England, later modified by early courts in the US</w:t>
      </w:r>
    </w:p>
    <w:p w:rsidR="008817B8" w:rsidRDefault="008817B8" w:rsidP="008817B8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>Contract law has been further modified by US legislatures and court rulings</w:t>
      </w:r>
    </w:p>
    <w:p w:rsidR="008817B8" w:rsidRDefault="008817B8" w:rsidP="008817B8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>Law of contracts is primarily common law</w:t>
      </w:r>
    </w:p>
    <w:p w:rsidR="008817B8" w:rsidRPr="008817B8" w:rsidRDefault="008817B8" w:rsidP="008817B8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b/>
          <w:sz w:val="15"/>
          <w:szCs w:val="15"/>
        </w:rPr>
        <w:t xml:space="preserve">Restatement (Second) </w:t>
      </w:r>
      <w:r>
        <w:rPr>
          <w:rFonts w:ascii="Segoe UI" w:hAnsi="Segoe UI" w:cs="Segoe UI"/>
          <w:sz w:val="15"/>
          <w:szCs w:val="15"/>
        </w:rPr>
        <w:t xml:space="preserve">is not a law, although judges frequently cite it </w:t>
      </w:r>
      <w:proofErr w:type="spellStart"/>
      <w:r>
        <w:rPr>
          <w:rFonts w:ascii="Segoe UI" w:hAnsi="Segoe UI" w:cs="Segoe UI"/>
          <w:sz w:val="15"/>
          <w:szCs w:val="15"/>
        </w:rPr>
        <w:t>bc</w:t>
      </w:r>
      <w:proofErr w:type="spellEnd"/>
      <w:r>
        <w:rPr>
          <w:rFonts w:ascii="Segoe UI" w:hAnsi="Segoe UI" w:cs="Segoe UI"/>
          <w:sz w:val="15"/>
          <w:szCs w:val="15"/>
        </w:rPr>
        <w:t xml:space="preserve"> it is an authoritative statement of what the law is</w:t>
      </w:r>
    </w:p>
    <w:p w:rsidR="008817B8" w:rsidRDefault="004B6BCB" w:rsidP="008817B8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>Common law of contracts evolved, not all states interpreted all aspects of it in the same way, so while we can make generalizations about law of contracts</w:t>
      </w:r>
    </w:p>
    <w:p w:rsidR="004B6BCB" w:rsidRDefault="004B6BCB" w:rsidP="008817B8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>Drafters often explain what law about a particular matter is in the majority of states and then provide alternative approaches other states have adopted</w:t>
      </w:r>
    </w:p>
    <w:p w:rsidR="004B6BCB" w:rsidRDefault="004B6BCB" w:rsidP="004B6BCB">
      <w:pPr>
        <w:rPr>
          <w:rFonts w:ascii="Segoe UI" w:hAnsi="Segoe UI" w:cs="Segoe UI"/>
          <w:b/>
          <w:i/>
          <w:sz w:val="15"/>
          <w:szCs w:val="15"/>
          <w:u w:val="single"/>
        </w:rPr>
      </w:pPr>
      <w:r>
        <w:rPr>
          <w:rFonts w:ascii="Segoe UI" w:hAnsi="Segoe UI" w:cs="Segoe UI"/>
          <w:b/>
          <w:i/>
          <w:sz w:val="15"/>
          <w:szCs w:val="15"/>
          <w:u w:val="single"/>
        </w:rPr>
        <w:t>Uniform Commercial Code</w:t>
      </w:r>
    </w:p>
    <w:p w:rsidR="004B6BCB" w:rsidRDefault="004B6BCB" w:rsidP="004B6BC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>Different laws governing contracts in different states did not make interstate commerce flow smoothly</w:t>
      </w:r>
    </w:p>
    <w:p w:rsidR="004B6BCB" w:rsidRDefault="004B6BCB" w:rsidP="004B6BC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b/>
          <w:sz w:val="15"/>
          <w:szCs w:val="15"/>
        </w:rPr>
        <w:t>Uniform Commercial Code (UCC)-</w:t>
      </w:r>
      <w:r>
        <w:rPr>
          <w:rFonts w:ascii="Segoe UI" w:hAnsi="Segoe UI" w:cs="Segoe UI"/>
          <w:sz w:val="15"/>
          <w:szCs w:val="15"/>
        </w:rPr>
        <w:t>set of commercial laws that could be applicable to all states</w:t>
      </w:r>
    </w:p>
    <w:p w:rsidR="004B6BCB" w:rsidRDefault="004B6BCB" w:rsidP="004B6BC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>If a firm enters into a contract governed by Uniform Commercial Code in Ohio, it will be operating under the Ohio UCC</w:t>
      </w:r>
    </w:p>
    <w:p w:rsidR="004B6BCB" w:rsidRPr="004B6BCB" w:rsidRDefault="004B6BCB" w:rsidP="004B6BCB">
      <w:pPr>
        <w:pStyle w:val="ListParagraph"/>
        <w:numPr>
          <w:ilvl w:val="0"/>
          <w:numId w:val="7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 xml:space="preserve">Legal Principle: </w:t>
      </w:r>
      <w:r>
        <w:rPr>
          <w:rFonts w:ascii="Segoe UI" w:hAnsi="Segoe UI" w:cs="Segoe UI"/>
          <w:b/>
          <w:sz w:val="15"/>
          <w:szCs w:val="15"/>
        </w:rPr>
        <w:t>All contracts are governed by either the common law or the Uniform Commercial Code (UCC). If the contract is for the sale of a good, it falls under Article 2 of the UCC; if it is for anything else, it falls under the common law.</w:t>
      </w:r>
    </w:p>
    <w:p w:rsidR="004B6BCB" w:rsidRDefault="004B6BCB" w:rsidP="004B6BC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 xml:space="preserve">UCC, Article 2, governs contracts for the sale of goods </w:t>
      </w:r>
    </w:p>
    <w:p w:rsidR="001B755B" w:rsidRDefault="001B755B" w:rsidP="001B755B">
      <w:pPr>
        <w:rPr>
          <w:rFonts w:ascii="Segoe UI" w:hAnsi="Segoe UI" w:cs="Segoe UI"/>
          <w:b/>
          <w:i/>
          <w:sz w:val="15"/>
          <w:szCs w:val="15"/>
          <w:u w:val="single"/>
        </w:rPr>
      </w:pPr>
      <w:r>
        <w:rPr>
          <w:rFonts w:ascii="Segoe UI" w:hAnsi="Segoe UI" w:cs="Segoe UI"/>
          <w:b/>
          <w:i/>
          <w:sz w:val="15"/>
          <w:szCs w:val="15"/>
          <w:u w:val="single"/>
        </w:rPr>
        <w:t>Classification of Contracts</w:t>
      </w:r>
    </w:p>
    <w:p w:rsidR="001B755B" w:rsidRDefault="001B755B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>Classified in different ways and are useful for many purposes</w:t>
      </w:r>
    </w:p>
    <w:p w:rsidR="001B755B" w:rsidRDefault="001B755B" w:rsidP="001B755B">
      <w:pPr>
        <w:rPr>
          <w:rFonts w:ascii="Segoe UI" w:hAnsi="Segoe UI" w:cs="Segoe UI"/>
          <w:b/>
          <w:i/>
          <w:sz w:val="15"/>
          <w:szCs w:val="15"/>
          <w:u w:val="single"/>
        </w:rPr>
      </w:pPr>
      <w:r>
        <w:rPr>
          <w:rFonts w:ascii="Segoe UI" w:hAnsi="Segoe UI" w:cs="Segoe UI"/>
          <w:b/>
          <w:i/>
          <w:sz w:val="15"/>
          <w:szCs w:val="15"/>
          <w:u w:val="single"/>
        </w:rPr>
        <w:t>Bilateral VS Unilateral Contracts</w:t>
      </w:r>
    </w:p>
    <w:p w:rsidR="001B755B" w:rsidRDefault="001B755B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>Contracts are either unilateral or bilateral</w:t>
      </w:r>
    </w:p>
    <w:p w:rsidR="001B755B" w:rsidRDefault="001B755B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 xml:space="preserve">If the </w:t>
      </w:r>
      <w:proofErr w:type="spellStart"/>
      <w:r>
        <w:rPr>
          <w:rFonts w:ascii="Segoe UI" w:hAnsi="Segoe UI" w:cs="Segoe UI"/>
          <w:sz w:val="15"/>
          <w:szCs w:val="15"/>
        </w:rPr>
        <w:t>offeror</w:t>
      </w:r>
      <w:proofErr w:type="spellEnd"/>
      <w:r>
        <w:rPr>
          <w:rFonts w:ascii="Segoe UI" w:hAnsi="Segoe UI" w:cs="Segoe UI"/>
          <w:sz w:val="15"/>
          <w:szCs w:val="15"/>
        </w:rPr>
        <w:t xml:space="preserve"> wants a promise from the </w:t>
      </w:r>
      <w:proofErr w:type="spellStart"/>
      <w:r>
        <w:rPr>
          <w:rFonts w:ascii="Segoe UI" w:hAnsi="Segoe UI" w:cs="Segoe UI"/>
          <w:sz w:val="15"/>
          <w:szCs w:val="15"/>
        </w:rPr>
        <w:t>offeree</w:t>
      </w:r>
      <w:proofErr w:type="spellEnd"/>
      <w:r>
        <w:rPr>
          <w:rFonts w:ascii="Segoe UI" w:hAnsi="Segoe UI" w:cs="Segoe UI"/>
          <w:sz w:val="15"/>
          <w:szCs w:val="15"/>
        </w:rPr>
        <w:t xml:space="preserve"> to form a binding contract, the contract is a </w:t>
      </w:r>
      <w:r w:rsidRPr="001B755B">
        <w:rPr>
          <w:rFonts w:ascii="Segoe UI" w:hAnsi="Segoe UI" w:cs="Segoe UI"/>
          <w:b/>
          <w:sz w:val="15"/>
          <w:szCs w:val="15"/>
        </w:rPr>
        <w:t>bilateral contract</w:t>
      </w:r>
      <w:r>
        <w:rPr>
          <w:rFonts w:ascii="Segoe UI" w:hAnsi="Segoe UI" w:cs="Segoe UI"/>
          <w:sz w:val="15"/>
          <w:szCs w:val="15"/>
        </w:rPr>
        <w:t>, commonly defined as a promise in exchange for a promise</w:t>
      </w:r>
    </w:p>
    <w:p w:rsidR="001B755B" w:rsidRDefault="001B755B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>As soon as the promises are exchanged, a contract is formed and the parties’ legal obligations arise</w:t>
      </w:r>
    </w:p>
    <w:p w:rsidR="001B755B" w:rsidRDefault="007219DA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 xml:space="preserve">In a </w:t>
      </w:r>
      <w:r w:rsidRPr="007219DA">
        <w:rPr>
          <w:rFonts w:ascii="Segoe UI" w:hAnsi="Segoe UI" w:cs="Segoe UI"/>
          <w:b/>
          <w:sz w:val="15"/>
          <w:szCs w:val="15"/>
        </w:rPr>
        <w:t>unilateral contract</w:t>
      </w:r>
      <w:r>
        <w:rPr>
          <w:rFonts w:ascii="Segoe UI" w:hAnsi="Segoe UI" w:cs="Segoe UI"/>
          <w:sz w:val="15"/>
          <w:szCs w:val="15"/>
        </w:rPr>
        <w:t xml:space="preserve">, the </w:t>
      </w:r>
      <w:proofErr w:type="spellStart"/>
      <w:r>
        <w:rPr>
          <w:rFonts w:ascii="Segoe UI" w:hAnsi="Segoe UI" w:cs="Segoe UI"/>
          <w:sz w:val="15"/>
          <w:szCs w:val="15"/>
        </w:rPr>
        <w:t>offeror</w:t>
      </w:r>
      <w:proofErr w:type="spellEnd"/>
      <w:r>
        <w:rPr>
          <w:rFonts w:ascii="Segoe UI" w:hAnsi="Segoe UI" w:cs="Segoe UI"/>
          <w:sz w:val="15"/>
          <w:szCs w:val="15"/>
        </w:rPr>
        <w:t xml:space="preserve"> wants the </w:t>
      </w:r>
      <w:proofErr w:type="spellStart"/>
      <w:r>
        <w:rPr>
          <w:rFonts w:ascii="Segoe UI" w:hAnsi="Segoe UI" w:cs="Segoe UI"/>
          <w:sz w:val="15"/>
          <w:szCs w:val="15"/>
        </w:rPr>
        <w:t>offeree</w:t>
      </w:r>
      <w:proofErr w:type="spellEnd"/>
      <w:r>
        <w:rPr>
          <w:rFonts w:ascii="Segoe UI" w:hAnsi="Segoe UI" w:cs="Segoe UI"/>
          <w:sz w:val="15"/>
          <w:szCs w:val="15"/>
        </w:rPr>
        <w:t xml:space="preserve"> to do something, not to promise to do something</w:t>
      </w:r>
    </w:p>
    <w:p w:rsidR="007219DA" w:rsidRDefault="007219DA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proofErr w:type="spellStart"/>
      <w:r>
        <w:rPr>
          <w:rFonts w:ascii="Segoe UI" w:hAnsi="Segoe UI" w:cs="Segoe UI"/>
          <w:sz w:val="15"/>
          <w:szCs w:val="15"/>
        </w:rPr>
        <w:t>Offeree</w:t>
      </w:r>
      <w:proofErr w:type="spellEnd"/>
      <w:r>
        <w:rPr>
          <w:rFonts w:ascii="Segoe UI" w:hAnsi="Segoe UI" w:cs="Segoe UI"/>
          <w:sz w:val="15"/>
          <w:szCs w:val="15"/>
        </w:rPr>
        <w:t xml:space="preserve"> is under no obligation to actually perform the act called for by the </w:t>
      </w:r>
      <w:proofErr w:type="spellStart"/>
      <w:r>
        <w:rPr>
          <w:rFonts w:ascii="Segoe UI" w:hAnsi="Segoe UI" w:cs="Segoe UI"/>
          <w:sz w:val="15"/>
          <w:szCs w:val="15"/>
        </w:rPr>
        <w:t>offeror</w:t>
      </w:r>
      <w:proofErr w:type="spellEnd"/>
      <w:r>
        <w:rPr>
          <w:rFonts w:ascii="Segoe UI" w:hAnsi="Segoe UI" w:cs="Segoe UI"/>
          <w:sz w:val="15"/>
          <w:szCs w:val="15"/>
        </w:rPr>
        <w:t xml:space="preserve">, the </w:t>
      </w:r>
      <w:proofErr w:type="spellStart"/>
      <w:r>
        <w:rPr>
          <w:rFonts w:ascii="Segoe UI" w:hAnsi="Segoe UI" w:cs="Segoe UI"/>
          <w:sz w:val="15"/>
          <w:szCs w:val="15"/>
        </w:rPr>
        <w:t>offeror</w:t>
      </w:r>
      <w:proofErr w:type="spellEnd"/>
      <w:r>
        <w:rPr>
          <w:rFonts w:ascii="Segoe UI" w:hAnsi="Segoe UI" w:cs="Segoe UI"/>
          <w:sz w:val="15"/>
          <w:szCs w:val="15"/>
        </w:rPr>
        <w:t xml:space="preserve"> may revoke the offer at any time before performance</w:t>
      </w:r>
    </w:p>
    <w:p w:rsidR="007219DA" w:rsidRDefault="007219DA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 xml:space="preserve">Created problems </w:t>
      </w:r>
      <w:proofErr w:type="spellStart"/>
      <w:r>
        <w:rPr>
          <w:rFonts w:ascii="Segoe UI" w:hAnsi="Segoe UI" w:cs="Segoe UI"/>
          <w:sz w:val="15"/>
          <w:szCs w:val="15"/>
        </w:rPr>
        <w:t>bc</w:t>
      </w:r>
      <w:proofErr w:type="spellEnd"/>
      <w:r>
        <w:rPr>
          <w:rFonts w:ascii="Segoe UI" w:hAnsi="Segoe UI" w:cs="Segoe UI"/>
          <w:sz w:val="15"/>
          <w:szCs w:val="15"/>
        </w:rPr>
        <w:t xml:space="preserve"> a person could be halfway through the performance and the </w:t>
      </w:r>
      <w:proofErr w:type="spellStart"/>
      <w:r>
        <w:rPr>
          <w:rFonts w:ascii="Segoe UI" w:hAnsi="Segoe UI" w:cs="Segoe UI"/>
          <w:sz w:val="15"/>
          <w:szCs w:val="15"/>
        </w:rPr>
        <w:t>offeror</w:t>
      </w:r>
      <w:proofErr w:type="spellEnd"/>
      <w:r>
        <w:rPr>
          <w:rFonts w:ascii="Segoe UI" w:hAnsi="Segoe UI" w:cs="Segoe UI"/>
          <w:sz w:val="15"/>
          <w:szCs w:val="15"/>
        </w:rPr>
        <w:t xml:space="preserve"> could revoke the offer </w:t>
      </w:r>
    </w:p>
    <w:p w:rsidR="007219DA" w:rsidRDefault="007219DA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 xml:space="preserve">Today courts hold that once an </w:t>
      </w:r>
      <w:proofErr w:type="spellStart"/>
      <w:r>
        <w:rPr>
          <w:rFonts w:ascii="Segoe UI" w:hAnsi="Segoe UI" w:cs="Segoe UI"/>
          <w:sz w:val="15"/>
          <w:szCs w:val="15"/>
        </w:rPr>
        <w:t>offeree</w:t>
      </w:r>
      <w:proofErr w:type="spellEnd"/>
      <w:r>
        <w:rPr>
          <w:rFonts w:ascii="Segoe UI" w:hAnsi="Segoe UI" w:cs="Segoe UI"/>
          <w:sz w:val="15"/>
          <w:szCs w:val="15"/>
        </w:rPr>
        <w:t xml:space="preserve"> begins performance, </w:t>
      </w:r>
      <w:proofErr w:type="spellStart"/>
      <w:r>
        <w:rPr>
          <w:rFonts w:ascii="Segoe UI" w:hAnsi="Segoe UI" w:cs="Segoe UI"/>
          <w:sz w:val="15"/>
          <w:szCs w:val="15"/>
        </w:rPr>
        <w:t>offeror</w:t>
      </w:r>
      <w:proofErr w:type="spellEnd"/>
      <w:r>
        <w:rPr>
          <w:rFonts w:ascii="Segoe UI" w:hAnsi="Segoe UI" w:cs="Segoe UI"/>
          <w:sz w:val="15"/>
          <w:szCs w:val="15"/>
        </w:rPr>
        <w:t xml:space="preserve"> must hold offer open for a reasonable time to allow the </w:t>
      </w:r>
      <w:proofErr w:type="spellStart"/>
      <w:r>
        <w:rPr>
          <w:rFonts w:ascii="Segoe UI" w:hAnsi="Segoe UI" w:cs="Segoe UI"/>
          <w:sz w:val="15"/>
          <w:szCs w:val="15"/>
        </w:rPr>
        <w:t>offeree</w:t>
      </w:r>
      <w:proofErr w:type="spellEnd"/>
      <w:r>
        <w:rPr>
          <w:rFonts w:ascii="Segoe UI" w:hAnsi="Segoe UI" w:cs="Segoe UI"/>
          <w:sz w:val="15"/>
          <w:szCs w:val="15"/>
        </w:rPr>
        <w:t xml:space="preserve"> to complete it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5D4C75" w:rsidTr="005D4C75">
        <w:tc>
          <w:tcPr>
            <w:tcW w:w="9576" w:type="dxa"/>
          </w:tcPr>
          <w:p w:rsidR="005D4C75" w:rsidRDefault="005D4C75" w:rsidP="005D4C75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>Bilateral VS Unilateral Contracts</w:t>
            </w:r>
          </w:p>
        </w:tc>
      </w:tr>
      <w:tr w:rsidR="005D4C75" w:rsidTr="005D4C75">
        <w:tc>
          <w:tcPr>
            <w:tcW w:w="9576" w:type="dxa"/>
          </w:tcPr>
          <w:p w:rsidR="005D4C75" w:rsidRPr="005D4C75" w:rsidRDefault="005D4C75" w:rsidP="005D4C75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lastRenderedPageBreak/>
              <w:t xml:space="preserve">A PROMISE + A PROMISE = A </w:t>
            </w:r>
            <w:r>
              <w:rPr>
                <w:rFonts w:ascii="Segoe UI" w:hAnsi="Segoe UI" w:cs="Segoe UI"/>
                <w:i/>
                <w:sz w:val="15"/>
                <w:szCs w:val="15"/>
              </w:rPr>
              <w:t xml:space="preserve">BILATERAL </w:t>
            </w:r>
            <w:r>
              <w:rPr>
                <w:rFonts w:ascii="Segoe UI" w:hAnsi="Segoe UI" w:cs="Segoe UI"/>
                <w:sz w:val="15"/>
                <w:szCs w:val="15"/>
              </w:rPr>
              <w:t>CONTRACT</w:t>
            </w:r>
          </w:p>
        </w:tc>
      </w:tr>
      <w:tr w:rsidR="005D4C75" w:rsidTr="005D4C75">
        <w:tc>
          <w:tcPr>
            <w:tcW w:w="9576" w:type="dxa"/>
          </w:tcPr>
          <w:p w:rsidR="005D4C75" w:rsidRPr="005D4C75" w:rsidRDefault="005D4C75" w:rsidP="005D4C75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 xml:space="preserve">A PROMISE + A REQUESTED ACTION = A </w:t>
            </w:r>
            <w:r>
              <w:rPr>
                <w:rFonts w:ascii="Segoe UI" w:hAnsi="Segoe UI" w:cs="Segoe UI"/>
                <w:i/>
                <w:sz w:val="15"/>
                <w:szCs w:val="15"/>
              </w:rPr>
              <w:t xml:space="preserve">UNILATERAL </w:t>
            </w:r>
            <w:r>
              <w:rPr>
                <w:rFonts w:ascii="Segoe UI" w:hAnsi="Segoe UI" w:cs="Segoe UI"/>
                <w:sz w:val="15"/>
                <w:szCs w:val="15"/>
              </w:rPr>
              <w:t>CONTRACT</w:t>
            </w:r>
          </w:p>
        </w:tc>
      </w:tr>
    </w:tbl>
    <w:p w:rsidR="005D4C75" w:rsidRPr="005D4C75" w:rsidRDefault="005D4C75" w:rsidP="005D4C75">
      <w:pPr>
        <w:rPr>
          <w:rFonts w:ascii="Segoe UI" w:hAnsi="Segoe UI" w:cs="Segoe UI"/>
          <w:sz w:val="15"/>
          <w:szCs w:val="15"/>
        </w:rPr>
      </w:pPr>
    </w:p>
    <w:p w:rsidR="001B755B" w:rsidRDefault="001B755B" w:rsidP="001B755B">
      <w:pPr>
        <w:rPr>
          <w:rFonts w:ascii="Segoe UI" w:hAnsi="Segoe UI" w:cs="Segoe UI"/>
          <w:b/>
          <w:i/>
          <w:sz w:val="15"/>
          <w:szCs w:val="15"/>
          <w:u w:val="single"/>
        </w:rPr>
      </w:pPr>
      <w:r>
        <w:rPr>
          <w:rFonts w:ascii="Segoe UI" w:hAnsi="Segoe UI" w:cs="Segoe UI"/>
          <w:b/>
          <w:i/>
          <w:sz w:val="15"/>
          <w:szCs w:val="15"/>
          <w:u w:val="single"/>
        </w:rPr>
        <w:t>Express VS Implied Contracts</w:t>
      </w:r>
    </w:p>
    <w:p w:rsidR="001B755B" w:rsidRDefault="007219DA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b/>
          <w:sz w:val="15"/>
          <w:szCs w:val="15"/>
        </w:rPr>
        <w:t>Express contracts-</w:t>
      </w:r>
      <w:r>
        <w:rPr>
          <w:rFonts w:ascii="Segoe UI" w:hAnsi="Segoe UI" w:cs="Segoe UI"/>
          <w:sz w:val="15"/>
          <w:szCs w:val="15"/>
        </w:rPr>
        <w:t xml:space="preserve"> set forth in either written or spoken words</w:t>
      </w:r>
    </w:p>
    <w:p w:rsidR="007219DA" w:rsidRDefault="007219DA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b/>
          <w:sz w:val="15"/>
          <w:szCs w:val="15"/>
        </w:rPr>
        <w:t xml:space="preserve">Implied contracts- </w:t>
      </w:r>
      <w:r>
        <w:rPr>
          <w:rFonts w:ascii="Segoe UI" w:hAnsi="Segoe UI" w:cs="Segoe UI"/>
          <w:sz w:val="15"/>
          <w:szCs w:val="15"/>
        </w:rPr>
        <w:t>not from words but from the conduct of the parties</w:t>
      </w:r>
    </w:p>
    <w:p w:rsidR="007219DA" w:rsidRDefault="007219DA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 xml:space="preserve">Three conditions must be met for the courts to find an implied, or </w:t>
      </w:r>
      <w:r>
        <w:rPr>
          <w:rFonts w:ascii="Segoe UI" w:hAnsi="Segoe UI" w:cs="Segoe UI"/>
          <w:i/>
          <w:sz w:val="15"/>
          <w:szCs w:val="15"/>
        </w:rPr>
        <w:t>implied-in-fact</w:t>
      </w:r>
      <w:r>
        <w:rPr>
          <w:rFonts w:ascii="Segoe UI" w:hAnsi="Segoe UI" w:cs="Segoe UI"/>
          <w:sz w:val="15"/>
          <w:szCs w:val="15"/>
        </w:rPr>
        <w:t>, contract</w:t>
      </w:r>
    </w:p>
    <w:p w:rsidR="007219DA" w:rsidRDefault="007219DA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>First, plaintiff provided some property or service to the defendant</w:t>
      </w:r>
    </w:p>
    <w:p w:rsidR="007219DA" w:rsidRDefault="007219DA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>Second, plaintiff expected to be paid for such property or service, and a reasonable person in the position of the defendant would have expected to pay for it</w:t>
      </w:r>
    </w:p>
    <w:p w:rsidR="007219DA" w:rsidRPr="001B755B" w:rsidRDefault="007219DA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>Third, the defendant had an opportunity to reject the property or service but did not</w:t>
      </w:r>
    </w:p>
    <w:p w:rsidR="001B755B" w:rsidRDefault="001B755B" w:rsidP="001B755B">
      <w:pPr>
        <w:rPr>
          <w:rFonts w:ascii="Segoe UI" w:hAnsi="Segoe UI" w:cs="Segoe UI"/>
          <w:b/>
          <w:i/>
          <w:sz w:val="15"/>
          <w:szCs w:val="15"/>
          <w:u w:val="single"/>
        </w:rPr>
      </w:pPr>
      <w:r>
        <w:rPr>
          <w:rFonts w:ascii="Segoe UI" w:hAnsi="Segoe UI" w:cs="Segoe UI"/>
          <w:b/>
          <w:i/>
          <w:sz w:val="15"/>
          <w:szCs w:val="15"/>
          <w:u w:val="single"/>
        </w:rPr>
        <w:t>Quasi-Contracts</w:t>
      </w:r>
    </w:p>
    <w:p w:rsidR="001B755B" w:rsidRDefault="007219DA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b/>
          <w:sz w:val="15"/>
          <w:szCs w:val="15"/>
        </w:rPr>
        <w:t>Quasi-contracts-</w:t>
      </w:r>
      <w:r>
        <w:rPr>
          <w:rFonts w:ascii="Segoe UI" w:hAnsi="Segoe UI" w:cs="Segoe UI"/>
          <w:sz w:val="15"/>
          <w:szCs w:val="15"/>
        </w:rPr>
        <w:t xml:space="preserve"> are not actually contract; in  order to prevent one party for being unjustly enriched at the expense of another of another, the courts impose contractual obligations on one of the parties </w:t>
      </w:r>
      <w:r>
        <w:rPr>
          <w:rFonts w:ascii="Segoe UI" w:hAnsi="Segoe UI" w:cs="Segoe UI"/>
          <w:i/>
          <w:sz w:val="15"/>
          <w:szCs w:val="15"/>
        </w:rPr>
        <w:t>as if</w:t>
      </w:r>
      <w:r>
        <w:rPr>
          <w:rFonts w:ascii="Segoe UI" w:hAnsi="Segoe UI" w:cs="Segoe UI"/>
          <w:sz w:val="15"/>
          <w:szCs w:val="15"/>
        </w:rPr>
        <w:t xml:space="preserve"> that party had entered into a contract</w:t>
      </w:r>
    </w:p>
    <w:p w:rsidR="007219DA" w:rsidRDefault="007219DA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>Limits to doctrine</w:t>
      </w:r>
    </w:p>
    <w:p w:rsidR="007219DA" w:rsidRDefault="007219DA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>Enrichment must be unjust</w:t>
      </w:r>
    </w:p>
    <w:p w:rsidR="007219DA" w:rsidRDefault="007219DA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 xml:space="preserve">Sometimes a benefit may be conferred on you simply </w:t>
      </w:r>
      <w:proofErr w:type="spellStart"/>
      <w:r>
        <w:rPr>
          <w:rFonts w:ascii="Segoe UI" w:hAnsi="Segoe UI" w:cs="Segoe UI"/>
          <w:sz w:val="15"/>
          <w:szCs w:val="15"/>
        </w:rPr>
        <w:t>bc</w:t>
      </w:r>
      <w:proofErr w:type="spellEnd"/>
      <w:r>
        <w:rPr>
          <w:rFonts w:ascii="Segoe UI" w:hAnsi="Segoe UI" w:cs="Segoe UI"/>
          <w:sz w:val="15"/>
          <w:szCs w:val="15"/>
        </w:rPr>
        <w:t xml:space="preserve"> of a mistake by the other party, and the courts will not make </w:t>
      </w:r>
      <w:proofErr w:type="spellStart"/>
      <w:r>
        <w:rPr>
          <w:rFonts w:ascii="Segoe UI" w:hAnsi="Segoe UI" w:cs="Segoe UI"/>
          <w:sz w:val="15"/>
          <w:szCs w:val="15"/>
        </w:rPr>
        <w:t>ppl</w:t>
      </w:r>
      <w:proofErr w:type="spellEnd"/>
      <w:r>
        <w:rPr>
          <w:rFonts w:ascii="Segoe UI" w:hAnsi="Segoe UI" w:cs="Segoe UI"/>
          <w:sz w:val="15"/>
          <w:szCs w:val="15"/>
        </w:rPr>
        <w:t xml:space="preserve"> pay for others’ mistakes</w:t>
      </w:r>
    </w:p>
    <w:p w:rsidR="007219DA" w:rsidRDefault="007219DA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>A defendant does not need to acknowledge subcontractor’s role</w:t>
      </w:r>
    </w:p>
    <w:p w:rsidR="007219DA" w:rsidRPr="007219DA" w:rsidRDefault="007219DA" w:rsidP="007219DA">
      <w:pPr>
        <w:pStyle w:val="ListParagraph"/>
        <w:numPr>
          <w:ilvl w:val="0"/>
          <w:numId w:val="7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 xml:space="preserve">Legal Principle: </w:t>
      </w:r>
      <w:r>
        <w:rPr>
          <w:rFonts w:ascii="Segoe UI" w:hAnsi="Segoe UI" w:cs="Segoe UI"/>
          <w:b/>
          <w:sz w:val="15"/>
          <w:szCs w:val="15"/>
        </w:rPr>
        <w:t xml:space="preserve">Recovery in quasi-contract may be obtained when (1) a benefit is conferred by the plaintiff upon the defendant; (2) the defendant has knowledge of the benefit that is being bestowed upon her; and (3) the defendant retains the benefit under circumstances where it would be unjust to do </w:t>
      </w:r>
      <w:r w:rsidR="00D168DC">
        <w:rPr>
          <w:rFonts w:ascii="Segoe UI" w:hAnsi="Segoe UI" w:cs="Segoe UI"/>
          <w:b/>
          <w:sz w:val="15"/>
          <w:szCs w:val="15"/>
        </w:rPr>
        <w:t>so</w:t>
      </w:r>
      <w:r>
        <w:rPr>
          <w:rFonts w:ascii="Segoe UI" w:hAnsi="Segoe UI" w:cs="Segoe UI"/>
          <w:b/>
          <w:sz w:val="15"/>
          <w:szCs w:val="15"/>
        </w:rPr>
        <w:t xml:space="preserve"> without payment</w:t>
      </w:r>
    </w:p>
    <w:p w:rsidR="001B755B" w:rsidRDefault="001B755B" w:rsidP="001B755B">
      <w:pPr>
        <w:rPr>
          <w:rFonts w:ascii="Segoe UI" w:hAnsi="Segoe UI" w:cs="Segoe UI"/>
          <w:b/>
          <w:i/>
          <w:sz w:val="15"/>
          <w:szCs w:val="15"/>
          <w:u w:val="single"/>
        </w:rPr>
      </w:pPr>
      <w:r>
        <w:rPr>
          <w:rFonts w:ascii="Segoe UI" w:hAnsi="Segoe UI" w:cs="Segoe UI"/>
          <w:b/>
          <w:i/>
          <w:sz w:val="15"/>
          <w:szCs w:val="15"/>
          <w:u w:val="single"/>
        </w:rPr>
        <w:t>Valid, Void, Voidable, and Unenforceable Contracts</w:t>
      </w:r>
    </w:p>
    <w:p w:rsidR="001B755B" w:rsidRDefault="00D168DC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b/>
          <w:sz w:val="15"/>
          <w:szCs w:val="15"/>
        </w:rPr>
        <w:t>Valid-</w:t>
      </w:r>
      <w:r>
        <w:rPr>
          <w:rFonts w:ascii="Segoe UI" w:hAnsi="Segoe UI" w:cs="Segoe UI"/>
          <w:sz w:val="15"/>
          <w:szCs w:val="15"/>
        </w:rPr>
        <w:t xml:space="preserve"> one that contains all the legal elements set forth</w:t>
      </w:r>
    </w:p>
    <w:p w:rsidR="00D168DC" w:rsidRDefault="00D168DC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b/>
          <w:sz w:val="15"/>
          <w:szCs w:val="15"/>
        </w:rPr>
        <w:t xml:space="preserve">Unenforceable- </w:t>
      </w:r>
      <w:r w:rsidRPr="00D168DC">
        <w:rPr>
          <w:rFonts w:ascii="Segoe UI" w:hAnsi="Segoe UI" w:cs="Segoe UI"/>
          <w:sz w:val="15"/>
          <w:szCs w:val="15"/>
        </w:rPr>
        <w:t>when a law prohibits the courts from enforcing it</w:t>
      </w:r>
    </w:p>
    <w:p w:rsidR="00D168DC" w:rsidRDefault="00D168DC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b/>
          <w:sz w:val="15"/>
          <w:szCs w:val="15"/>
        </w:rPr>
        <w:t>Void-</w:t>
      </w:r>
      <w:r>
        <w:rPr>
          <w:rFonts w:ascii="Segoe UI" w:hAnsi="Segoe UI" w:cs="Segoe UI"/>
          <w:sz w:val="15"/>
          <w:szCs w:val="15"/>
        </w:rPr>
        <w:t xml:space="preserve"> not a contract at all; illegal or has some defect </w:t>
      </w:r>
    </w:p>
    <w:p w:rsidR="00D168DC" w:rsidRPr="001B755B" w:rsidRDefault="00D168DC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b/>
          <w:sz w:val="15"/>
          <w:szCs w:val="15"/>
        </w:rPr>
        <w:t>Voidable-</w:t>
      </w:r>
      <w:r>
        <w:rPr>
          <w:rFonts w:ascii="Segoe UI" w:hAnsi="Segoe UI" w:cs="Segoe UI"/>
          <w:sz w:val="15"/>
          <w:szCs w:val="15"/>
        </w:rPr>
        <w:t xml:space="preserve"> one or both parties has the ability to either withdraw from the contract or enforce it</w:t>
      </w:r>
    </w:p>
    <w:p w:rsidR="001B755B" w:rsidRDefault="001B755B" w:rsidP="001B755B">
      <w:pPr>
        <w:rPr>
          <w:rFonts w:ascii="Segoe UI" w:hAnsi="Segoe UI" w:cs="Segoe UI"/>
          <w:b/>
          <w:i/>
          <w:sz w:val="15"/>
          <w:szCs w:val="15"/>
          <w:u w:val="single"/>
        </w:rPr>
      </w:pPr>
      <w:r>
        <w:rPr>
          <w:rFonts w:ascii="Segoe UI" w:hAnsi="Segoe UI" w:cs="Segoe UI"/>
          <w:b/>
          <w:i/>
          <w:sz w:val="15"/>
          <w:szCs w:val="15"/>
          <w:u w:val="single"/>
        </w:rPr>
        <w:t xml:space="preserve">Executed VS </w:t>
      </w:r>
      <w:proofErr w:type="spellStart"/>
      <w:r>
        <w:rPr>
          <w:rFonts w:ascii="Segoe UI" w:hAnsi="Segoe UI" w:cs="Segoe UI"/>
          <w:b/>
          <w:i/>
          <w:sz w:val="15"/>
          <w:szCs w:val="15"/>
          <w:u w:val="single"/>
        </w:rPr>
        <w:t>Executory</w:t>
      </w:r>
      <w:proofErr w:type="spellEnd"/>
      <w:r>
        <w:rPr>
          <w:rFonts w:ascii="Segoe UI" w:hAnsi="Segoe UI" w:cs="Segoe UI"/>
          <w:b/>
          <w:i/>
          <w:sz w:val="15"/>
          <w:szCs w:val="15"/>
          <w:u w:val="single"/>
        </w:rPr>
        <w:t xml:space="preserve"> Contracts</w:t>
      </w:r>
    </w:p>
    <w:p w:rsidR="001B755B" w:rsidRDefault="00D168DC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b/>
          <w:sz w:val="15"/>
          <w:szCs w:val="15"/>
        </w:rPr>
        <w:t>Executed-</w:t>
      </w:r>
      <w:r>
        <w:rPr>
          <w:rFonts w:ascii="Segoe UI" w:hAnsi="Segoe UI" w:cs="Segoe UI"/>
          <w:sz w:val="15"/>
          <w:szCs w:val="15"/>
        </w:rPr>
        <w:t xml:space="preserve"> once all the terms of the contract have been fully performed</w:t>
      </w:r>
    </w:p>
    <w:p w:rsidR="00D168DC" w:rsidRPr="001B755B" w:rsidRDefault="00D168DC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b/>
          <w:sz w:val="15"/>
          <w:szCs w:val="15"/>
        </w:rPr>
        <w:t>Executor-</w:t>
      </w:r>
      <w:r>
        <w:rPr>
          <w:rFonts w:ascii="Segoe UI" w:hAnsi="Segoe UI" w:cs="Segoe UI"/>
          <w:sz w:val="15"/>
          <w:szCs w:val="15"/>
        </w:rPr>
        <w:t xml:space="preserve"> as long as some of the terms have not yet been performed</w:t>
      </w:r>
    </w:p>
    <w:p w:rsidR="001B755B" w:rsidRDefault="001B755B" w:rsidP="001B755B">
      <w:pPr>
        <w:rPr>
          <w:rFonts w:ascii="Segoe UI" w:hAnsi="Segoe UI" w:cs="Segoe UI"/>
          <w:b/>
          <w:i/>
          <w:sz w:val="15"/>
          <w:szCs w:val="15"/>
          <w:u w:val="single"/>
        </w:rPr>
      </w:pPr>
      <w:r>
        <w:rPr>
          <w:rFonts w:ascii="Segoe UI" w:hAnsi="Segoe UI" w:cs="Segoe UI"/>
          <w:b/>
          <w:i/>
          <w:sz w:val="15"/>
          <w:szCs w:val="15"/>
          <w:u w:val="single"/>
        </w:rPr>
        <w:t>Formal VS Informal Contracts</w:t>
      </w:r>
    </w:p>
    <w:p w:rsidR="001B755B" w:rsidRDefault="00D168DC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b/>
          <w:sz w:val="15"/>
          <w:szCs w:val="15"/>
        </w:rPr>
        <w:t xml:space="preserve">Formal contracts- </w:t>
      </w:r>
      <w:r>
        <w:rPr>
          <w:rFonts w:ascii="Segoe UI" w:hAnsi="Segoe UI" w:cs="Segoe UI"/>
          <w:sz w:val="15"/>
          <w:szCs w:val="15"/>
        </w:rPr>
        <w:t>have special form or must be created in a specific manner</w:t>
      </w:r>
    </w:p>
    <w:p w:rsidR="00D168DC" w:rsidRDefault="00D168DC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b/>
          <w:sz w:val="15"/>
          <w:szCs w:val="15"/>
        </w:rPr>
        <w:t>Restatement (Second) of Contracts follow four types of formal contracts:</w:t>
      </w:r>
      <w:r>
        <w:rPr>
          <w:rFonts w:ascii="Segoe UI" w:hAnsi="Segoe UI" w:cs="Segoe UI"/>
          <w:sz w:val="15"/>
          <w:szCs w:val="15"/>
        </w:rPr>
        <w:t xml:space="preserve"> (1) contracts under seal, (2) recognizance, (3) letters of credit, and (4) negotiable instruments</w:t>
      </w:r>
    </w:p>
    <w:p w:rsidR="00D168DC" w:rsidRDefault="00D168DC" w:rsidP="00D168DC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b/>
          <w:sz w:val="15"/>
          <w:szCs w:val="15"/>
        </w:rPr>
        <w:t xml:space="preserve">Contracts under Seal: </w:t>
      </w:r>
      <w:r>
        <w:rPr>
          <w:rFonts w:ascii="Segoe UI" w:hAnsi="Segoe UI" w:cs="Segoe UI"/>
          <w:sz w:val="15"/>
          <w:szCs w:val="15"/>
        </w:rPr>
        <w:t>named in the days when contracts were sealed w/ a piece of soft wax into which an impression was made</w:t>
      </w:r>
    </w:p>
    <w:p w:rsidR="00D168DC" w:rsidRDefault="00D168DC" w:rsidP="00D168DC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b/>
          <w:sz w:val="15"/>
          <w:szCs w:val="15"/>
        </w:rPr>
        <w:t xml:space="preserve">Locus </w:t>
      </w:r>
      <w:proofErr w:type="spellStart"/>
      <w:r>
        <w:rPr>
          <w:rFonts w:ascii="Segoe UI" w:hAnsi="Segoe UI" w:cs="Segoe UI"/>
          <w:b/>
          <w:sz w:val="15"/>
          <w:szCs w:val="15"/>
        </w:rPr>
        <w:t>Sigilli</w:t>
      </w:r>
      <w:proofErr w:type="spellEnd"/>
      <w:r>
        <w:rPr>
          <w:rFonts w:ascii="Segoe UI" w:hAnsi="Segoe UI" w:cs="Segoe UI"/>
          <w:b/>
          <w:sz w:val="15"/>
          <w:szCs w:val="15"/>
        </w:rPr>
        <w:t>-</w:t>
      </w:r>
      <w:r>
        <w:rPr>
          <w:rFonts w:ascii="Segoe UI" w:hAnsi="Segoe UI" w:cs="Segoe UI"/>
          <w:sz w:val="15"/>
          <w:szCs w:val="15"/>
        </w:rPr>
        <w:t xml:space="preserve"> “the place for the seal”</w:t>
      </w:r>
    </w:p>
    <w:p w:rsidR="00D168DC" w:rsidRDefault="00D168DC" w:rsidP="00D168DC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b/>
          <w:sz w:val="15"/>
          <w:szCs w:val="15"/>
        </w:rPr>
        <w:t>Recognizance:</w:t>
      </w:r>
      <w:r>
        <w:rPr>
          <w:rFonts w:ascii="Segoe UI" w:hAnsi="Segoe UI" w:cs="Segoe UI"/>
          <w:sz w:val="15"/>
          <w:szCs w:val="15"/>
        </w:rPr>
        <w:t xml:space="preserve"> arises when a person acknowledges in court that he/she will perform some specified act or pay a price upon failure to do so; person agrees to return to court for trial or forfeit the bond</w:t>
      </w:r>
    </w:p>
    <w:p w:rsidR="00D168DC" w:rsidRDefault="00D168DC" w:rsidP="00D168DC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b/>
          <w:sz w:val="15"/>
          <w:szCs w:val="15"/>
        </w:rPr>
        <w:t>Letter of credit:</w:t>
      </w:r>
      <w:r>
        <w:rPr>
          <w:rFonts w:ascii="Segoe UI" w:hAnsi="Segoe UI" w:cs="Segoe UI"/>
          <w:sz w:val="15"/>
          <w:szCs w:val="15"/>
        </w:rPr>
        <w:t xml:space="preserve"> an agreement by the issuer to pay another party a sum of money on receipt of an invoice and other documents; UCC governs letters of credit</w:t>
      </w:r>
    </w:p>
    <w:p w:rsidR="00D168DC" w:rsidRDefault="00D168DC" w:rsidP="00D168DC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b/>
          <w:sz w:val="15"/>
          <w:szCs w:val="15"/>
        </w:rPr>
        <w:t>Negotiable instruments</w:t>
      </w:r>
      <w:r w:rsidR="00A3284D">
        <w:rPr>
          <w:rFonts w:ascii="Segoe UI" w:hAnsi="Segoe UI" w:cs="Segoe UI"/>
          <w:b/>
          <w:sz w:val="15"/>
          <w:szCs w:val="15"/>
        </w:rPr>
        <w:t xml:space="preserve">: </w:t>
      </w:r>
      <w:r w:rsidR="00A3284D">
        <w:rPr>
          <w:rFonts w:ascii="Segoe UI" w:hAnsi="Segoe UI" w:cs="Segoe UI"/>
          <w:sz w:val="15"/>
          <w:szCs w:val="15"/>
        </w:rPr>
        <w:t>unconditional written promises to pay the holder a specific sum of money on demand or at a certain time; most common negotiable instruments are checks, notes, drafts, and certificates of deposit; governed by UCC</w:t>
      </w:r>
    </w:p>
    <w:p w:rsidR="00A3284D" w:rsidRDefault="00A3284D" w:rsidP="00D168DC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b/>
          <w:sz w:val="15"/>
          <w:szCs w:val="15"/>
        </w:rPr>
        <w:lastRenderedPageBreak/>
        <w:t>Informal contract/ simple contract:</w:t>
      </w:r>
      <w:r>
        <w:rPr>
          <w:rFonts w:ascii="Segoe UI" w:hAnsi="Segoe UI" w:cs="Segoe UI"/>
          <w:sz w:val="15"/>
          <w:szCs w:val="15"/>
        </w:rPr>
        <w:t xml:space="preserve"> may be quite complex, but are called “simple” </w:t>
      </w:r>
      <w:proofErr w:type="spellStart"/>
      <w:r>
        <w:rPr>
          <w:rFonts w:ascii="Segoe UI" w:hAnsi="Segoe UI" w:cs="Segoe UI"/>
          <w:sz w:val="15"/>
          <w:szCs w:val="15"/>
        </w:rPr>
        <w:t>bc</w:t>
      </w:r>
      <w:proofErr w:type="spellEnd"/>
      <w:r>
        <w:rPr>
          <w:rFonts w:ascii="Segoe UI" w:hAnsi="Segoe UI" w:cs="Segoe UI"/>
          <w:sz w:val="15"/>
          <w:szCs w:val="15"/>
        </w:rPr>
        <w:t xml:space="preserve"> no formalities are required in making them; contracts may appear less official, they are just as important and legally binding as their more formal counterparts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B06D42" w:rsidTr="00B06D42">
        <w:tc>
          <w:tcPr>
            <w:tcW w:w="3192" w:type="dxa"/>
          </w:tcPr>
          <w:p w:rsidR="00B06D42" w:rsidRDefault="00B06D42" w:rsidP="00B06D42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>BILATERAL</w:t>
            </w:r>
          </w:p>
        </w:tc>
        <w:tc>
          <w:tcPr>
            <w:tcW w:w="3192" w:type="dxa"/>
          </w:tcPr>
          <w:p w:rsidR="00B06D42" w:rsidRDefault="00B06D42" w:rsidP="00B06D42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>OR</w:t>
            </w:r>
          </w:p>
        </w:tc>
        <w:tc>
          <w:tcPr>
            <w:tcW w:w="3192" w:type="dxa"/>
          </w:tcPr>
          <w:p w:rsidR="00B06D42" w:rsidRDefault="00B06D42" w:rsidP="00B06D42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>UNILATERAL</w:t>
            </w:r>
          </w:p>
        </w:tc>
      </w:tr>
      <w:tr w:rsidR="00B06D42" w:rsidTr="00B06D42">
        <w:tc>
          <w:tcPr>
            <w:tcW w:w="3192" w:type="dxa"/>
          </w:tcPr>
          <w:p w:rsidR="00B06D42" w:rsidRDefault="00B06D42" w:rsidP="00B06D42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>Consists of a promise in exchange for a promise</w:t>
            </w:r>
          </w:p>
        </w:tc>
        <w:tc>
          <w:tcPr>
            <w:tcW w:w="3192" w:type="dxa"/>
          </w:tcPr>
          <w:p w:rsidR="00B06D42" w:rsidRDefault="00B06D42" w:rsidP="00B06D42">
            <w:pPr>
              <w:rPr>
                <w:rFonts w:ascii="Segoe UI" w:hAnsi="Segoe UI" w:cs="Segoe UI"/>
                <w:sz w:val="15"/>
                <w:szCs w:val="15"/>
              </w:rPr>
            </w:pPr>
          </w:p>
        </w:tc>
        <w:tc>
          <w:tcPr>
            <w:tcW w:w="3192" w:type="dxa"/>
          </w:tcPr>
          <w:p w:rsidR="00B06D42" w:rsidRDefault="00B06D42" w:rsidP="00B06D42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 xml:space="preserve">Requires a performance by the </w:t>
            </w:r>
            <w:proofErr w:type="spellStart"/>
            <w:r>
              <w:rPr>
                <w:rFonts w:ascii="Segoe UI" w:hAnsi="Segoe UI" w:cs="Segoe UI"/>
                <w:sz w:val="15"/>
                <w:szCs w:val="15"/>
              </w:rPr>
              <w:t>offeree</w:t>
            </w:r>
            <w:proofErr w:type="spellEnd"/>
            <w:r>
              <w:rPr>
                <w:rFonts w:ascii="Segoe UI" w:hAnsi="Segoe UI" w:cs="Segoe UI"/>
                <w:sz w:val="15"/>
                <w:szCs w:val="15"/>
              </w:rPr>
              <w:t xml:space="preserve"> to form a contract</w:t>
            </w:r>
          </w:p>
        </w:tc>
      </w:tr>
      <w:tr w:rsidR="00B06D42" w:rsidTr="00B06D42">
        <w:tc>
          <w:tcPr>
            <w:tcW w:w="3192" w:type="dxa"/>
          </w:tcPr>
          <w:p w:rsidR="00B06D42" w:rsidRDefault="00B06D42" w:rsidP="00B06D42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>EXPRESS</w:t>
            </w:r>
          </w:p>
        </w:tc>
        <w:tc>
          <w:tcPr>
            <w:tcW w:w="3192" w:type="dxa"/>
          </w:tcPr>
          <w:p w:rsidR="00B06D42" w:rsidRDefault="00B06D42" w:rsidP="00B06D42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>OR</w:t>
            </w:r>
          </w:p>
        </w:tc>
        <w:tc>
          <w:tcPr>
            <w:tcW w:w="3192" w:type="dxa"/>
          </w:tcPr>
          <w:p w:rsidR="00B06D42" w:rsidRDefault="00B06D42" w:rsidP="00B06D42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>IMPLIED</w:t>
            </w:r>
          </w:p>
        </w:tc>
      </w:tr>
      <w:tr w:rsidR="00B06D42" w:rsidTr="00B06D42">
        <w:tc>
          <w:tcPr>
            <w:tcW w:w="3192" w:type="dxa"/>
          </w:tcPr>
          <w:p w:rsidR="00B06D42" w:rsidRDefault="00B06D42" w:rsidP="00B06D42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>The terms of the contract are formed either in written or spoken words</w:t>
            </w:r>
          </w:p>
        </w:tc>
        <w:tc>
          <w:tcPr>
            <w:tcW w:w="3192" w:type="dxa"/>
          </w:tcPr>
          <w:p w:rsidR="00B06D42" w:rsidRDefault="00B06D42" w:rsidP="00B06D42">
            <w:pPr>
              <w:rPr>
                <w:rFonts w:ascii="Segoe UI" w:hAnsi="Segoe UI" w:cs="Segoe UI"/>
                <w:sz w:val="15"/>
                <w:szCs w:val="15"/>
              </w:rPr>
            </w:pPr>
          </w:p>
        </w:tc>
        <w:tc>
          <w:tcPr>
            <w:tcW w:w="3192" w:type="dxa"/>
          </w:tcPr>
          <w:p w:rsidR="00B06D42" w:rsidRDefault="00B06D42" w:rsidP="00B06D42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>Arises from the conduct the parties rather than their words</w:t>
            </w:r>
          </w:p>
        </w:tc>
      </w:tr>
      <w:tr w:rsidR="00B06D42" w:rsidTr="00B06D42">
        <w:tc>
          <w:tcPr>
            <w:tcW w:w="3192" w:type="dxa"/>
          </w:tcPr>
          <w:p w:rsidR="00B06D42" w:rsidRDefault="00B06D42" w:rsidP="00B06D42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>EXECUTED</w:t>
            </w:r>
          </w:p>
        </w:tc>
        <w:tc>
          <w:tcPr>
            <w:tcW w:w="3192" w:type="dxa"/>
          </w:tcPr>
          <w:p w:rsidR="00B06D42" w:rsidRDefault="00B06D42" w:rsidP="00B06D42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>OR</w:t>
            </w:r>
          </w:p>
        </w:tc>
        <w:tc>
          <w:tcPr>
            <w:tcW w:w="3192" w:type="dxa"/>
          </w:tcPr>
          <w:p w:rsidR="00B06D42" w:rsidRDefault="00B06D42" w:rsidP="00B06D42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>EXECUTORY</w:t>
            </w:r>
          </w:p>
        </w:tc>
      </w:tr>
      <w:tr w:rsidR="00B06D42" w:rsidTr="00B06D42">
        <w:tc>
          <w:tcPr>
            <w:tcW w:w="3192" w:type="dxa"/>
          </w:tcPr>
          <w:p w:rsidR="00B06D42" w:rsidRDefault="00B06D42" w:rsidP="00B06D42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>A contract whose terms have been fully performed</w:t>
            </w:r>
          </w:p>
        </w:tc>
        <w:tc>
          <w:tcPr>
            <w:tcW w:w="3192" w:type="dxa"/>
          </w:tcPr>
          <w:p w:rsidR="00B06D42" w:rsidRDefault="00B06D42" w:rsidP="00B06D42">
            <w:pPr>
              <w:rPr>
                <w:rFonts w:ascii="Segoe UI" w:hAnsi="Segoe UI" w:cs="Segoe UI"/>
                <w:sz w:val="15"/>
                <w:szCs w:val="15"/>
              </w:rPr>
            </w:pPr>
          </w:p>
        </w:tc>
        <w:tc>
          <w:tcPr>
            <w:tcW w:w="3192" w:type="dxa"/>
          </w:tcPr>
          <w:p w:rsidR="00B06D42" w:rsidRDefault="00B06D42" w:rsidP="00B06D42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>A contract in which not all the duties have been performed</w:t>
            </w:r>
          </w:p>
        </w:tc>
      </w:tr>
      <w:tr w:rsidR="00B06D42" w:rsidTr="00B06D42">
        <w:tc>
          <w:tcPr>
            <w:tcW w:w="3192" w:type="dxa"/>
          </w:tcPr>
          <w:p w:rsidR="00B06D42" w:rsidRDefault="00B06D42" w:rsidP="00B06D42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>FORMAL</w:t>
            </w:r>
          </w:p>
        </w:tc>
        <w:tc>
          <w:tcPr>
            <w:tcW w:w="3192" w:type="dxa"/>
          </w:tcPr>
          <w:p w:rsidR="00B06D42" w:rsidRDefault="00B06D42" w:rsidP="00B06D42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 xml:space="preserve">OR </w:t>
            </w:r>
          </w:p>
        </w:tc>
        <w:tc>
          <w:tcPr>
            <w:tcW w:w="3192" w:type="dxa"/>
          </w:tcPr>
          <w:p w:rsidR="00B06D42" w:rsidRDefault="00B06D42" w:rsidP="00B06D42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>INFORMAL</w:t>
            </w:r>
          </w:p>
        </w:tc>
      </w:tr>
      <w:tr w:rsidR="00B06D42" w:rsidTr="00B06D42">
        <w:tc>
          <w:tcPr>
            <w:tcW w:w="3192" w:type="dxa"/>
          </w:tcPr>
          <w:p w:rsidR="00B06D42" w:rsidRDefault="00B06D42" w:rsidP="00B06D42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>Contracts created in specific manner: contracts under seal, recognizance, letters of credit, and negotiable instruments</w:t>
            </w:r>
          </w:p>
        </w:tc>
        <w:tc>
          <w:tcPr>
            <w:tcW w:w="3192" w:type="dxa"/>
          </w:tcPr>
          <w:p w:rsidR="00B06D42" w:rsidRDefault="00B06D42" w:rsidP="00B06D42">
            <w:pPr>
              <w:rPr>
                <w:rFonts w:ascii="Segoe UI" w:hAnsi="Segoe UI" w:cs="Segoe UI"/>
                <w:sz w:val="15"/>
                <w:szCs w:val="15"/>
              </w:rPr>
            </w:pPr>
          </w:p>
        </w:tc>
        <w:tc>
          <w:tcPr>
            <w:tcW w:w="3192" w:type="dxa"/>
          </w:tcPr>
          <w:p w:rsidR="00B06D42" w:rsidRDefault="008D6211" w:rsidP="00B06D42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>Simple contracts that require no formalities in making them; payment can be demanded by the payee at any time</w:t>
            </w:r>
          </w:p>
        </w:tc>
      </w:tr>
      <w:tr w:rsidR="00B06D42" w:rsidTr="00B06D42">
        <w:tc>
          <w:tcPr>
            <w:tcW w:w="3192" w:type="dxa"/>
          </w:tcPr>
          <w:p w:rsidR="00B06D42" w:rsidRDefault="00B06D42" w:rsidP="00B06D42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>VALID</w:t>
            </w:r>
          </w:p>
        </w:tc>
        <w:tc>
          <w:tcPr>
            <w:tcW w:w="3192" w:type="dxa"/>
          </w:tcPr>
          <w:p w:rsidR="00B06D42" w:rsidRDefault="00B06D42" w:rsidP="00B06D42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 xml:space="preserve">OR </w:t>
            </w:r>
          </w:p>
        </w:tc>
        <w:tc>
          <w:tcPr>
            <w:tcW w:w="3192" w:type="dxa"/>
          </w:tcPr>
          <w:p w:rsidR="00B06D42" w:rsidRDefault="00B06D42" w:rsidP="00B06D42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>VOID</w:t>
            </w:r>
          </w:p>
        </w:tc>
      </w:tr>
      <w:tr w:rsidR="00B06D42" w:rsidTr="00B06D42">
        <w:tc>
          <w:tcPr>
            <w:tcW w:w="3192" w:type="dxa"/>
          </w:tcPr>
          <w:p w:rsidR="00B06D42" w:rsidRDefault="008D6211" w:rsidP="00B06D42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>A contract that has all the legal elements of a contract and thus can be enforced</w:t>
            </w:r>
          </w:p>
        </w:tc>
        <w:tc>
          <w:tcPr>
            <w:tcW w:w="3192" w:type="dxa"/>
          </w:tcPr>
          <w:p w:rsidR="00B06D42" w:rsidRDefault="00B06D42" w:rsidP="00B06D42">
            <w:pPr>
              <w:rPr>
                <w:rFonts w:ascii="Segoe UI" w:hAnsi="Segoe UI" w:cs="Segoe UI"/>
                <w:sz w:val="15"/>
                <w:szCs w:val="15"/>
              </w:rPr>
            </w:pPr>
          </w:p>
        </w:tc>
        <w:tc>
          <w:tcPr>
            <w:tcW w:w="3192" w:type="dxa"/>
          </w:tcPr>
          <w:p w:rsidR="00B06D42" w:rsidRDefault="008D6211" w:rsidP="00B06D42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 xml:space="preserve">Not a contract </w:t>
            </w:r>
            <w:proofErr w:type="spellStart"/>
            <w:r>
              <w:rPr>
                <w:rFonts w:ascii="Segoe UI" w:hAnsi="Segoe UI" w:cs="Segoe UI"/>
                <w:sz w:val="15"/>
                <w:szCs w:val="15"/>
              </w:rPr>
              <w:t>bc</w:t>
            </w:r>
            <w:proofErr w:type="spellEnd"/>
            <w:r>
              <w:rPr>
                <w:rFonts w:ascii="Segoe UI" w:hAnsi="Segoe UI" w:cs="Segoe UI"/>
                <w:sz w:val="15"/>
                <w:szCs w:val="15"/>
              </w:rPr>
              <w:t xml:space="preserve"> either its object is illegal or it has a serious defect</w:t>
            </w:r>
          </w:p>
        </w:tc>
      </w:tr>
      <w:tr w:rsidR="00B06D42" w:rsidTr="00B06D42">
        <w:tc>
          <w:tcPr>
            <w:tcW w:w="3192" w:type="dxa"/>
          </w:tcPr>
          <w:p w:rsidR="00B06D42" w:rsidRDefault="00B06D42" w:rsidP="00B06D42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>UNEFORCEABLE</w:t>
            </w:r>
          </w:p>
        </w:tc>
        <w:tc>
          <w:tcPr>
            <w:tcW w:w="3192" w:type="dxa"/>
          </w:tcPr>
          <w:p w:rsidR="00B06D42" w:rsidRDefault="00B06D42" w:rsidP="00B06D42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>OR</w:t>
            </w:r>
          </w:p>
        </w:tc>
        <w:tc>
          <w:tcPr>
            <w:tcW w:w="3192" w:type="dxa"/>
          </w:tcPr>
          <w:p w:rsidR="00B06D42" w:rsidRDefault="00B06D42" w:rsidP="00B06D42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>VOIDABLE</w:t>
            </w:r>
          </w:p>
        </w:tc>
      </w:tr>
      <w:tr w:rsidR="00B06D42" w:rsidTr="00B06D42">
        <w:tc>
          <w:tcPr>
            <w:tcW w:w="3192" w:type="dxa"/>
          </w:tcPr>
          <w:p w:rsidR="00B06D42" w:rsidRDefault="008D6211" w:rsidP="00B06D42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 xml:space="preserve">A valid contract that can’t be enforced </w:t>
            </w:r>
            <w:proofErr w:type="spellStart"/>
            <w:r>
              <w:rPr>
                <w:rFonts w:ascii="Segoe UI" w:hAnsi="Segoe UI" w:cs="Segoe UI"/>
                <w:sz w:val="15"/>
                <w:szCs w:val="15"/>
              </w:rPr>
              <w:t>bc</w:t>
            </w:r>
            <w:proofErr w:type="spellEnd"/>
            <w:r>
              <w:rPr>
                <w:rFonts w:ascii="Segoe UI" w:hAnsi="Segoe UI" w:cs="Segoe UI"/>
                <w:sz w:val="15"/>
                <w:szCs w:val="15"/>
              </w:rPr>
              <w:t xml:space="preserve"> some law prohibits it</w:t>
            </w:r>
          </w:p>
        </w:tc>
        <w:tc>
          <w:tcPr>
            <w:tcW w:w="3192" w:type="dxa"/>
          </w:tcPr>
          <w:p w:rsidR="00B06D42" w:rsidRDefault="00B06D42" w:rsidP="00B06D42">
            <w:pPr>
              <w:rPr>
                <w:rFonts w:ascii="Segoe UI" w:hAnsi="Segoe UI" w:cs="Segoe UI"/>
                <w:sz w:val="15"/>
                <w:szCs w:val="15"/>
              </w:rPr>
            </w:pPr>
          </w:p>
        </w:tc>
        <w:tc>
          <w:tcPr>
            <w:tcW w:w="3192" w:type="dxa"/>
          </w:tcPr>
          <w:p w:rsidR="00B06D42" w:rsidRDefault="008D6211" w:rsidP="00B06D42">
            <w:pPr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Segoe UI" w:hAnsi="Segoe UI" w:cs="Segoe UI"/>
                <w:sz w:val="15"/>
                <w:szCs w:val="15"/>
              </w:rPr>
              <w:t>A contract in which one or both parties has the ability to either withdraw from or enforce the contract</w:t>
            </w:r>
          </w:p>
        </w:tc>
      </w:tr>
    </w:tbl>
    <w:p w:rsidR="00B06D42" w:rsidRPr="00B06D42" w:rsidRDefault="00B06D42" w:rsidP="00B06D42">
      <w:pPr>
        <w:rPr>
          <w:rFonts w:ascii="Segoe UI" w:hAnsi="Segoe UI" w:cs="Segoe UI"/>
          <w:sz w:val="15"/>
          <w:szCs w:val="15"/>
        </w:rPr>
      </w:pPr>
    </w:p>
    <w:p w:rsidR="001B755B" w:rsidRDefault="001B755B" w:rsidP="001B755B">
      <w:pPr>
        <w:rPr>
          <w:rFonts w:ascii="Segoe UI" w:hAnsi="Segoe UI" w:cs="Segoe UI"/>
          <w:b/>
          <w:i/>
          <w:sz w:val="15"/>
          <w:szCs w:val="15"/>
          <w:u w:val="single"/>
        </w:rPr>
      </w:pPr>
      <w:r>
        <w:rPr>
          <w:rFonts w:ascii="Segoe UI" w:hAnsi="Segoe UI" w:cs="Segoe UI"/>
          <w:b/>
          <w:i/>
          <w:sz w:val="15"/>
          <w:szCs w:val="15"/>
          <w:u w:val="single"/>
        </w:rPr>
        <w:t>Interpretation of Contracts</w:t>
      </w:r>
    </w:p>
    <w:p w:rsidR="001B755B" w:rsidRDefault="00A3284D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b/>
          <w:sz w:val="15"/>
          <w:szCs w:val="15"/>
        </w:rPr>
        <w:t xml:space="preserve">Plain-meaning rule- </w:t>
      </w:r>
      <w:r>
        <w:rPr>
          <w:rFonts w:ascii="Segoe UI" w:hAnsi="Segoe UI" w:cs="Segoe UI"/>
          <w:sz w:val="15"/>
          <w:szCs w:val="15"/>
        </w:rPr>
        <w:t xml:space="preserve">states that if a writing, or a term in question, appears to be plain and unambiguous on its face, must determine its meaning from just “four corners” of the document, w/o resorting to outside evidence, and give the words their ordinary meaning </w:t>
      </w:r>
    </w:p>
    <w:p w:rsidR="00A3284D" w:rsidRDefault="00A3284D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b/>
          <w:sz w:val="15"/>
          <w:szCs w:val="15"/>
        </w:rPr>
        <w:t>Courts have developed some general guidelines to aid them in interpreting contracts and ascertaining the intentions of the parties:</w:t>
      </w:r>
    </w:p>
    <w:p w:rsidR="00A3284D" w:rsidRDefault="00A3284D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>Judge should interpret contract so as to give effect to parties’ intentions the time they entered into the contract and to ensure the agreement makes sense as a whole</w:t>
      </w:r>
    </w:p>
    <w:p w:rsidR="00A3284D" w:rsidRDefault="00A3284D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>If multiple interpretations are possible, the court should adopt the interpretation that makes the contract lawful, operative, definite, reasonable, and capable of being carried out</w:t>
      </w:r>
    </w:p>
    <w:p w:rsidR="00A46202" w:rsidRDefault="00A46202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 xml:space="preserve">If contract contains ambiguity, the judge should interpret it against the interests of the drafter </w:t>
      </w:r>
    </w:p>
    <w:p w:rsidR="00A46202" w:rsidRDefault="00A46202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>If there is a conflict between preprinted and handwritten terms, the handwritten ones prevail</w:t>
      </w:r>
    </w:p>
    <w:p w:rsidR="00A46202" w:rsidRPr="001B755B" w:rsidRDefault="00A46202" w:rsidP="001B755B">
      <w:pPr>
        <w:pStyle w:val="ListParagraph"/>
        <w:numPr>
          <w:ilvl w:val="0"/>
          <w:numId w:val="6"/>
        </w:numPr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>The court should interpret technical words in a contract as they are usually understood by persons in the profession or business to which they relate, unless clearly used in a different sense</w:t>
      </w:r>
    </w:p>
    <w:p w:rsidR="008817B8" w:rsidRPr="008817B8" w:rsidRDefault="008817B8" w:rsidP="008817B8">
      <w:pPr>
        <w:rPr>
          <w:rFonts w:ascii="Segoe UI" w:hAnsi="Segoe UI" w:cs="Segoe UI"/>
          <w:sz w:val="15"/>
          <w:szCs w:val="15"/>
        </w:rPr>
      </w:pPr>
    </w:p>
    <w:sectPr w:rsidR="008817B8" w:rsidRPr="008817B8" w:rsidSect="005B2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5C3B"/>
    <w:multiLevelType w:val="multilevel"/>
    <w:tmpl w:val="FB8CF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14482"/>
    <w:multiLevelType w:val="multilevel"/>
    <w:tmpl w:val="C262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555D0D"/>
    <w:multiLevelType w:val="multilevel"/>
    <w:tmpl w:val="25B4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D456CA"/>
    <w:multiLevelType w:val="multilevel"/>
    <w:tmpl w:val="BC72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672E10"/>
    <w:multiLevelType w:val="hybridMultilevel"/>
    <w:tmpl w:val="46885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8389E"/>
    <w:multiLevelType w:val="multilevel"/>
    <w:tmpl w:val="6C7A2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A95A8A"/>
    <w:multiLevelType w:val="multilevel"/>
    <w:tmpl w:val="320E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5604F"/>
    <w:rsid w:val="001B755B"/>
    <w:rsid w:val="001E24C0"/>
    <w:rsid w:val="0035604F"/>
    <w:rsid w:val="004B6BCB"/>
    <w:rsid w:val="005B2839"/>
    <w:rsid w:val="005B7546"/>
    <w:rsid w:val="005D4C75"/>
    <w:rsid w:val="00680BB4"/>
    <w:rsid w:val="007219DA"/>
    <w:rsid w:val="008817B8"/>
    <w:rsid w:val="008D6211"/>
    <w:rsid w:val="008D759E"/>
    <w:rsid w:val="00A3284D"/>
    <w:rsid w:val="00A46202"/>
    <w:rsid w:val="00B06D42"/>
    <w:rsid w:val="00B97D7C"/>
    <w:rsid w:val="00D168DC"/>
    <w:rsid w:val="00FB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35604F"/>
  </w:style>
  <w:style w:type="character" w:customStyle="1" w:styleId="apple-converted-space">
    <w:name w:val="apple-converted-space"/>
    <w:basedOn w:val="DefaultParagraphFont"/>
    <w:rsid w:val="0035604F"/>
  </w:style>
  <w:style w:type="paragraph" w:styleId="ListParagraph">
    <w:name w:val="List Paragraph"/>
    <w:basedOn w:val="Normal"/>
    <w:uiPriority w:val="34"/>
    <w:qFormat/>
    <w:rsid w:val="00FB6081"/>
    <w:pPr>
      <w:ind w:left="720"/>
      <w:contextualSpacing/>
    </w:pPr>
  </w:style>
  <w:style w:type="table" w:styleId="TableGrid">
    <w:name w:val="Table Grid"/>
    <w:basedOn w:val="TableNormal"/>
    <w:uiPriority w:val="59"/>
    <w:rsid w:val="001B7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8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1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 User</dc:creator>
  <cp:lastModifiedBy>Power User</cp:lastModifiedBy>
  <cp:revision>9</cp:revision>
  <dcterms:created xsi:type="dcterms:W3CDTF">2012-10-02T23:19:00Z</dcterms:created>
  <dcterms:modified xsi:type="dcterms:W3CDTF">2012-10-04T02:02:00Z</dcterms:modified>
</cp:coreProperties>
</file>